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03" w:rsidRPr="00FF5C03" w:rsidRDefault="00FF5C03" w:rsidP="00FF5C0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FF5C03">
        <w:rPr>
          <w:rFonts w:ascii="Times New Roman" w:eastAsia="Times New Roman" w:hAnsi="Times New Roman" w:cs="Times New Roman"/>
          <w:b/>
          <w:bCs/>
          <w:kern w:val="36"/>
          <w:sz w:val="48"/>
          <w:szCs w:val="48"/>
          <w:lang w:eastAsia="el-GR"/>
        </w:rPr>
        <w:t>ΔΙΚΑΙΟΛΟΓΗΤΙΚΑ ΕΓΓΡΑΦΗΣ ΠΡΩΤΟΕΤΩΝ ΦΟΙΤΗΤΩΝ ΣΤΗΝ ΤΡΙΤΟΒΑΘΜΙΑ ΕΚΠΑΙΔΕΥΣΗ 2014-2015</w:t>
      </w:r>
    </w:p>
    <w:p w:rsidR="00FF5C03" w:rsidRPr="00FF5C03" w:rsidRDefault="00FF5C03" w:rsidP="00FF5C03">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Αρ.Πρωτ.Φ.251/139377/Β6/04-09-2014/ΥΠΑΙΘ</w:t>
      </w:r>
    </w:p>
    <w:p w:rsidR="00FF5C03" w:rsidRPr="00FF5C03" w:rsidRDefault="00FF5C03" w:rsidP="00FF5C03">
      <w:pPr>
        <w:spacing w:after="0"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ΔΙΕΥΘΥΝΣΗ ΟΡΓΑΝΩΣΗΣ &amp; ΔΙΕΞΑΓΩΓΗΣ ΕΞΕΤΑΣΕΩΝ</w:t>
      </w:r>
      <w:r w:rsidRPr="00FF5C03">
        <w:rPr>
          <w:rFonts w:ascii="Times New Roman" w:eastAsia="Times New Roman" w:hAnsi="Times New Roman" w:cs="Times New Roman"/>
          <w:sz w:val="24"/>
          <w:szCs w:val="24"/>
          <w:lang w:eastAsia="el-GR"/>
        </w:rPr>
        <w:br/>
      </w:r>
      <w:proofErr w:type="spellStart"/>
      <w:r w:rsidRPr="00FF5C03">
        <w:rPr>
          <w:rFonts w:ascii="Times New Roman" w:eastAsia="Times New Roman" w:hAnsi="Times New Roman" w:cs="Times New Roman"/>
          <w:sz w:val="24"/>
          <w:szCs w:val="24"/>
          <w:lang w:eastAsia="el-GR"/>
        </w:rPr>
        <w:t>email</w:t>
      </w:r>
      <w:proofErr w:type="spellEnd"/>
      <w:r w:rsidRPr="00FF5C03">
        <w:rPr>
          <w:rFonts w:ascii="Times New Roman" w:eastAsia="Times New Roman" w:hAnsi="Times New Roman" w:cs="Times New Roman"/>
          <w:sz w:val="24"/>
          <w:szCs w:val="24"/>
          <w:lang w:eastAsia="el-GR"/>
        </w:rPr>
        <w:t>: t01ode2(ΑΤ)</w:t>
      </w:r>
      <w:proofErr w:type="spellStart"/>
      <w:r w:rsidRPr="00FF5C03">
        <w:rPr>
          <w:rFonts w:ascii="Times New Roman" w:eastAsia="Times New Roman" w:hAnsi="Times New Roman" w:cs="Times New Roman"/>
          <w:sz w:val="24"/>
          <w:szCs w:val="24"/>
          <w:lang w:eastAsia="el-GR"/>
        </w:rPr>
        <w:t>minedu.gov.gr.gr</w:t>
      </w:r>
      <w:proofErr w:type="spellEnd"/>
      <w:r w:rsidRPr="00FF5C03">
        <w:rPr>
          <w:rFonts w:ascii="Times New Roman" w:eastAsia="Times New Roman" w:hAnsi="Times New Roman" w:cs="Times New Roman"/>
          <w:sz w:val="24"/>
          <w:szCs w:val="24"/>
          <w:lang w:eastAsia="el-GR"/>
        </w:rPr>
        <w:br/>
        <w:t>Πληροφορίες:</w:t>
      </w:r>
      <w:r w:rsidRPr="00FF5C03">
        <w:rPr>
          <w:rFonts w:ascii="Times New Roman" w:eastAsia="Times New Roman" w:hAnsi="Times New Roman" w:cs="Times New Roman"/>
          <w:sz w:val="24"/>
          <w:szCs w:val="24"/>
          <w:lang w:eastAsia="el-GR"/>
        </w:rPr>
        <w:br/>
      </w:r>
      <w:r w:rsidRPr="00FF5C03">
        <w:rPr>
          <w:rFonts w:ascii="Times New Roman" w:eastAsia="Times New Roman" w:hAnsi="Times New Roman" w:cs="Times New Roman"/>
          <w:sz w:val="24"/>
          <w:szCs w:val="24"/>
          <w:u w:val="single"/>
          <w:lang w:eastAsia="el-GR"/>
        </w:rPr>
        <w:t>για επιτυχόντες ΓΕΛ</w:t>
      </w:r>
      <w:r w:rsidRPr="00FF5C03">
        <w:rPr>
          <w:rFonts w:ascii="Times New Roman" w:eastAsia="Times New Roman" w:hAnsi="Times New Roman" w:cs="Times New Roman"/>
          <w:sz w:val="24"/>
          <w:szCs w:val="24"/>
          <w:lang w:eastAsia="el-GR"/>
        </w:rPr>
        <w:br/>
        <w:t xml:space="preserve">Ανδρέας </w:t>
      </w:r>
      <w:proofErr w:type="spellStart"/>
      <w:r w:rsidRPr="00FF5C03">
        <w:rPr>
          <w:rFonts w:ascii="Times New Roman" w:eastAsia="Times New Roman" w:hAnsi="Times New Roman" w:cs="Times New Roman"/>
          <w:sz w:val="24"/>
          <w:szCs w:val="24"/>
          <w:lang w:eastAsia="el-GR"/>
        </w:rPr>
        <w:t>Λάμπος</w:t>
      </w:r>
      <w:proofErr w:type="spellEnd"/>
      <w:r w:rsidRPr="00FF5C03">
        <w:rPr>
          <w:rFonts w:ascii="Times New Roman" w:eastAsia="Times New Roman" w:hAnsi="Times New Roman" w:cs="Times New Roman"/>
          <w:sz w:val="24"/>
          <w:szCs w:val="24"/>
          <w:lang w:eastAsia="el-GR"/>
        </w:rPr>
        <w:t xml:space="preserve"> : 2103442702-2703</w:t>
      </w:r>
      <w:r w:rsidRPr="00FF5C03">
        <w:rPr>
          <w:rFonts w:ascii="Times New Roman" w:eastAsia="Times New Roman" w:hAnsi="Times New Roman" w:cs="Times New Roman"/>
          <w:sz w:val="24"/>
          <w:szCs w:val="24"/>
          <w:lang w:eastAsia="el-GR"/>
        </w:rPr>
        <w:br/>
        <w:t>Λένα Ζολώτα : 2103442699-2099</w:t>
      </w:r>
      <w:r w:rsidRPr="00FF5C03">
        <w:rPr>
          <w:rFonts w:ascii="Times New Roman" w:eastAsia="Times New Roman" w:hAnsi="Times New Roman" w:cs="Times New Roman"/>
          <w:sz w:val="24"/>
          <w:szCs w:val="24"/>
          <w:lang w:eastAsia="el-GR"/>
        </w:rPr>
        <w:br/>
      </w:r>
      <w:r w:rsidRPr="00FF5C03">
        <w:rPr>
          <w:rFonts w:ascii="Times New Roman" w:eastAsia="Times New Roman" w:hAnsi="Times New Roman" w:cs="Times New Roman"/>
          <w:sz w:val="24"/>
          <w:szCs w:val="24"/>
          <w:u w:val="single"/>
          <w:lang w:eastAsia="el-GR"/>
        </w:rPr>
        <w:t>για επιτυχόντες ΕΠΑΛ και ειδικών κατηγοριών</w:t>
      </w:r>
      <w:r w:rsidRPr="00FF5C03">
        <w:rPr>
          <w:rFonts w:ascii="Times New Roman" w:eastAsia="Times New Roman" w:hAnsi="Times New Roman" w:cs="Times New Roman"/>
          <w:sz w:val="24"/>
          <w:szCs w:val="24"/>
          <w:lang w:eastAsia="el-GR"/>
        </w:rPr>
        <w:br/>
        <w:t xml:space="preserve">Γιώργος </w:t>
      </w:r>
      <w:proofErr w:type="spellStart"/>
      <w:r w:rsidRPr="00FF5C03">
        <w:rPr>
          <w:rFonts w:ascii="Times New Roman" w:eastAsia="Times New Roman" w:hAnsi="Times New Roman" w:cs="Times New Roman"/>
          <w:sz w:val="24"/>
          <w:szCs w:val="24"/>
          <w:lang w:eastAsia="el-GR"/>
        </w:rPr>
        <w:t>Νταραγιάννης</w:t>
      </w:r>
      <w:proofErr w:type="spellEnd"/>
      <w:r w:rsidRPr="00FF5C03">
        <w:rPr>
          <w:rFonts w:ascii="Times New Roman" w:eastAsia="Times New Roman" w:hAnsi="Times New Roman" w:cs="Times New Roman"/>
          <w:sz w:val="24"/>
          <w:szCs w:val="24"/>
          <w:lang w:eastAsia="el-GR"/>
        </w:rPr>
        <w:t xml:space="preserve"> : 2103442696</w:t>
      </w:r>
      <w:r w:rsidRPr="00FF5C03">
        <w:rPr>
          <w:rFonts w:ascii="Times New Roman" w:eastAsia="Times New Roman" w:hAnsi="Times New Roman" w:cs="Times New Roman"/>
          <w:sz w:val="24"/>
          <w:szCs w:val="24"/>
          <w:lang w:eastAsia="el-GR"/>
        </w:rPr>
        <w:br/>
        <w:t xml:space="preserve">Ισμήνη </w:t>
      </w:r>
      <w:proofErr w:type="spellStart"/>
      <w:r w:rsidRPr="00FF5C03">
        <w:rPr>
          <w:rFonts w:ascii="Times New Roman" w:eastAsia="Times New Roman" w:hAnsi="Times New Roman" w:cs="Times New Roman"/>
          <w:sz w:val="24"/>
          <w:szCs w:val="24"/>
          <w:lang w:eastAsia="el-GR"/>
        </w:rPr>
        <w:t>Χριστοφαρείζη</w:t>
      </w:r>
      <w:proofErr w:type="spellEnd"/>
      <w:r w:rsidRPr="00FF5C03">
        <w:rPr>
          <w:rFonts w:ascii="Times New Roman" w:eastAsia="Times New Roman" w:hAnsi="Times New Roman" w:cs="Times New Roman"/>
          <w:sz w:val="24"/>
          <w:szCs w:val="24"/>
          <w:lang w:eastAsia="el-GR"/>
        </w:rPr>
        <w:t xml:space="preserve"> : 2103442100</w:t>
      </w:r>
      <w:r w:rsidRPr="00FF5C03">
        <w:rPr>
          <w:rFonts w:ascii="Times New Roman" w:eastAsia="Times New Roman" w:hAnsi="Times New Roman" w:cs="Times New Roman"/>
          <w:sz w:val="24"/>
          <w:szCs w:val="24"/>
          <w:lang w:eastAsia="el-GR"/>
        </w:rPr>
        <w:br/>
        <w:t>FAX: 2103442098</w:t>
      </w:r>
    </w:p>
    <w:p w:rsidR="00FF5C03" w:rsidRPr="00FF5C03" w:rsidRDefault="00FF5C03" w:rsidP="00FF5C03">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FF5C03">
        <w:rPr>
          <w:rFonts w:ascii="Times New Roman" w:eastAsia="Times New Roman" w:hAnsi="Times New Roman" w:cs="Times New Roman"/>
          <w:b/>
          <w:bCs/>
          <w:sz w:val="24"/>
          <w:szCs w:val="24"/>
          <w:lang w:eastAsia="el-GR"/>
        </w:rPr>
        <w:t>Θέμα: Εγγραφές των εισαγομένων στην τριτοβάθμια εκπαίδευση για το ακαδημαϊκό έτος 2014-15.</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Με την παρούσα αναφέρονται τα απαιτούμενα δικαιολογητικά για την εγγραφή </w:t>
      </w:r>
      <w:r w:rsidRPr="00FF5C03">
        <w:rPr>
          <w:rFonts w:ascii="Times New Roman" w:eastAsia="Times New Roman" w:hAnsi="Times New Roman" w:cs="Times New Roman"/>
          <w:b/>
          <w:bCs/>
          <w:sz w:val="24"/>
          <w:szCs w:val="24"/>
          <w:u w:val="single"/>
          <w:lang w:eastAsia="el-GR"/>
        </w:rPr>
        <w:t xml:space="preserve">(15 με 26 Σεπτεμβρίου) </w:t>
      </w:r>
      <w:r w:rsidRPr="00FF5C03">
        <w:rPr>
          <w:rFonts w:ascii="Times New Roman" w:eastAsia="Times New Roman" w:hAnsi="Times New Roman" w:cs="Times New Roman"/>
          <w:sz w:val="24"/>
          <w:szCs w:val="24"/>
          <w:lang w:eastAsia="el-GR"/>
        </w:rPr>
        <w:t>των επιτυχόντων – εισαγομένων στην Τριτοβάθμια εκπαίδευση το ακαδημαϊκό έτος 201</w:t>
      </w:r>
      <w:r w:rsidRPr="00FF5C03">
        <w:rPr>
          <w:rFonts w:ascii="Times New Roman" w:eastAsia="Times New Roman" w:hAnsi="Times New Roman" w:cs="Times New Roman"/>
          <w:b/>
          <w:bCs/>
          <w:sz w:val="24"/>
          <w:szCs w:val="24"/>
          <w:u w:val="single"/>
          <w:lang w:eastAsia="el-GR"/>
        </w:rPr>
        <w:t>4</w:t>
      </w:r>
      <w:r w:rsidRPr="00FF5C03">
        <w:rPr>
          <w:rFonts w:ascii="Times New Roman" w:eastAsia="Times New Roman" w:hAnsi="Times New Roman" w:cs="Times New Roman"/>
          <w:sz w:val="24"/>
          <w:szCs w:val="24"/>
          <w:lang w:eastAsia="el-GR"/>
        </w:rPr>
        <w:t>-201</w:t>
      </w:r>
      <w:r w:rsidRPr="00FF5C03">
        <w:rPr>
          <w:rFonts w:ascii="Times New Roman" w:eastAsia="Times New Roman" w:hAnsi="Times New Roman" w:cs="Times New Roman"/>
          <w:b/>
          <w:bCs/>
          <w:sz w:val="24"/>
          <w:szCs w:val="24"/>
          <w:u w:val="single"/>
          <w:lang w:eastAsia="el-GR"/>
        </w:rPr>
        <w:t>5</w:t>
      </w:r>
      <w:r w:rsidRPr="00FF5C03">
        <w:rPr>
          <w:rFonts w:ascii="Times New Roman" w:eastAsia="Times New Roman" w:hAnsi="Times New Roman" w:cs="Times New Roman"/>
          <w:sz w:val="24"/>
          <w:szCs w:val="24"/>
          <w:lang w:eastAsia="el-GR"/>
        </w:rPr>
        <w:t>, ως ακολούθως: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Α. των εισαγομένων με το σύστημα των </w:t>
      </w:r>
      <w:r w:rsidRPr="00FF5C03">
        <w:rPr>
          <w:rFonts w:ascii="Times New Roman" w:eastAsia="Times New Roman" w:hAnsi="Times New Roman" w:cs="Times New Roman"/>
          <w:sz w:val="24"/>
          <w:szCs w:val="24"/>
          <w:u w:val="single"/>
          <w:lang w:eastAsia="el-GR"/>
        </w:rPr>
        <w:t>πανελληνίων εξετάσεων ΓΕΛ και ΕΠΑΛ-Β΄ ή ΕΠΑΛ-Α</w:t>
      </w:r>
      <w:r w:rsidRPr="00FF5C03">
        <w:rPr>
          <w:rFonts w:ascii="Times New Roman" w:eastAsia="Times New Roman" w:hAnsi="Times New Roman" w:cs="Times New Roman"/>
          <w:sz w:val="24"/>
          <w:szCs w:val="24"/>
          <w:lang w:eastAsia="el-GR"/>
        </w:rPr>
        <w:t>΄ στην τριτοβάθμια εκπαίδευση</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Β. των εισαγομένων στις θέσεις εισακτέων πέραν του καθορισθέντος αριθμού εισακτέων με την ειδική κατηγορία των</w:t>
      </w:r>
      <w:r w:rsidRPr="00FF5C03">
        <w:rPr>
          <w:rFonts w:ascii="Times New Roman" w:eastAsia="Times New Roman" w:hAnsi="Times New Roman" w:cs="Times New Roman"/>
          <w:sz w:val="24"/>
          <w:szCs w:val="24"/>
          <w:u w:val="single"/>
          <w:lang w:eastAsia="el-GR"/>
        </w:rPr>
        <w:t xml:space="preserve"> Ελλήνων πολιτών της μουσουλμανικής μειονότητας της Θράκης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Γ. των εισαγομένων στις θέσεις εισακτέων πέραν του καθορισθέντος αριθμού εισακτέων με την ειδική κατηγορία των </w:t>
      </w:r>
      <w:r w:rsidRPr="00FF5C03">
        <w:rPr>
          <w:rFonts w:ascii="Times New Roman" w:eastAsia="Times New Roman" w:hAnsi="Times New Roman" w:cs="Times New Roman"/>
          <w:sz w:val="24"/>
          <w:szCs w:val="24"/>
          <w:u w:val="single"/>
          <w:lang w:eastAsia="el-GR"/>
        </w:rPr>
        <w:t>αλλοδαπών-αλλογενών και αποφοίτων Λυκείων ή αντίστοιχων σχολείων κρατών-μελών της Ε.Ε. μη ελληνικής καταγωγής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Δ. των εισαγομένων από ΓΕΛ ή ΕΠΑΛ </w:t>
      </w:r>
      <w:r w:rsidRPr="00FF5C03">
        <w:rPr>
          <w:rFonts w:ascii="Times New Roman" w:eastAsia="Times New Roman" w:hAnsi="Times New Roman" w:cs="Times New Roman"/>
          <w:sz w:val="24"/>
          <w:szCs w:val="24"/>
          <w:u w:val="single"/>
          <w:lang w:eastAsia="el-GR"/>
        </w:rPr>
        <w:t>με διάκριση σε επιστημονικές Ολυμπιάδες.</w:t>
      </w:r>
    </w:p>
    <w:p w:rsidR="00FF5C03" w:rsidRPr="00FF5C03" w:rsidRDefault="00FF5C03" w:rsidP="00FF5C0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FF5C03">
        <w:rPr>
          <w:rFonts w:ascii="Times New Roman" w:eastAsia="Times New Roman" w:hAnsi="Times New Roman" w:cs="Times New Roman"/>
          <w:b/>
          <w:bCs/>
          <w:sz w:val="27"/>
          <w:szCs w:val="27"/>
          <w:lang w:eastAsia="el-GR"/>
        </w:rPr>
        <w:t>ΚΕΦΑΛΑΙΟ Α</w:t>
      </w:r>
      <w:r w:rsidRPr="00FF5C03">
        <w:rPr>
          <w:rFonts w:ascii="Times New Roman" w:eastAsia="Times New Roman" w:hAnsi="Times New Roman" w:cs="Times New Roman"/>
          <w:b/>
          <w:bCs/>
          <w:sz w:val="27"/>
          <w:szCs w:val="27"/>
          <w:lang w:eastAsia="el-GR"/>
        </w:rPr>
        <w:br/>
        <w:t xml:space="preserve">ΕΙΣΑΓΟΜΕΝΟΙ – ΕΠΙΤΥΧΟΝΤΕΣ ΜΕ ΤΙΣ </w:t>
      </w:r>
      <w:r w:rsidRPr="00FF5C03">
        <w:rPr>
          <w:rFonts w:ascii="Times New Roman" w:eastAsia="Times New Roman" w:hAnsi="Times New Roman" w:cs="Times New Roman"/>
          <w:b/>
          <w:bCs/>
          <w:sz w:val="27"/>
          <w:szCs w:val="27"/>
          <w:u w:val="single"/>
          <w:lang w:eastAsia="el-GR"/>
        </w:rPr>
        <w:t>ΠΑΝΕΛΛΑΔΙΚΕΣ ΕΞΕΤΑΣΕΙΣ</w:t>
      </w:r>
      <w:r w:rsidRPr="00FF5C03">
        <w:rPr>
          <w:rFonts w:ascii="Times New Roman" w:eastAsia="Times New Roman" w:hAnsi="Times New Roman" w:cs="Times New Roman"/>
          <w:b/>
          <w:bCs/>
          <w:sz w:val="27"/>
          <w:szCs w:val="27"/>
          <w:lang w:eastAsia="el-GR"/>
        </w:rPr>
        <w:t xml:space="preserve"> ΓΕΛ &amp; ΕΠΑΛ-Β΄ ή ΕΠΑΛ-Α΄.</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Τα απαιτούμενα δικαιολογητικά αναφέρονται</w:t>
      </w:r>
      <w:r w:rsidRPr="00FF5C03">
        <w:rPr>
          <w:rFonts w:ascii="Times New Roman" w:eastAsia="Times New Roman" w:hAnsi="Times New Roman" w:cs="Times New Roman"/>
          <w:sz w:val="24"/>
          <w:szCs w:val="24"/>
          <w:lang w:eastAsia="el-GR"/>
        </w:rPr>
        <w:br/>
        <w:t xml:space="preserve">για τα ΓΕΛ στο άρθρο 9 της </w:t>
      </w:r>
      <w:hyperlink r:id="rId5" w:history="1">
        <w:r w:rsidRPr="00FF5C03">
          <w:rPr>
            <w:rFonts w:ascii="Times New Roman" w:eastAsia="Times New Roman" w:hAnsi="Times New Roman" w:cs="Times New Roman"/>
            <w:color w:val="0000FF"/>
            <w:sz w:val="24"/>
            <w:szCs w:val="24"/>
            <w:u w:val="single"/>
            <w:lang w:eastAsia="el-GR"/>
          </w:rPr>
          <w:t>Φ.253/28934/Β6/21-3-2006 (ΦΕΚ 391Β΄)Υ.Α</w:t>
        </w:r>
      </w:hyperlink>
      <w:r w:rsidRPr="00FF5C03">
        <w:rPr>
          <w:rFonts w:ascii="Times New Roman" w:eastAsia="Times New Roman" w:hAnsi="Times New Roman" w:cs="Times New Roman"/>
          <w:sz w:val="24"/>
          <w:szCs w:val="24"/>
          <w:lang w:eastAsia="el-GR"/>
        </w:rPr>
        <w:t>.,</w:t>
      </w:r>
      <w:r w:rsidRPr="00FF5C03">
        <w:rPr>
          <w:rFonts w:ascii="Times New Roman" w:eastAsia="Times New Roman" w:hAnsi="Times New Roman" w:cs="Times New Roman"/>
          <w:sz w:val="24"/>
          <w:szCs w:val="24"/>
          <w:lang w:eastAsia="el-GR"/>
        </w:rPr>
        <w:br/>
        <w:t>και για τα ΕΠΑΛ στο άρθρο 17 της</w:t>
      </w:r>
      <w:hyperlink r:id="rId6" w:history="1">
        <w:r w:rsidRPr="00FF5C03">
          <w:rPr>
            <w:rFonts w:ascii="Times New Roman" w:eastAsia="Times New Roman" w:hAnsi="Times New Roman" w:cs="Times New Roman"/>
            <w:color w:val="0000FF"/>
            <w:sz w:val="24"/>
            <w:szCs w:val="24"/>
            <w:u w:val="single"/>
            <w:lang w:eastAsia="el-GR"/>
          </w:rPr>
          <w:t xml:space="preserve"> Φ.151/22071/Β6/26-2-2009 (ΦΕΚ 373Β΄)</w:t>
        </w:r>
      </w:hyperlink>
      <w:r w:rsidRPr="00FF5C03">
        <w:rPr>
          <w:rFonts w:ascii="Times New Roman" w:eastAsia="Times New Roman" w:hAnsi="Times New Roman" w:cs="Times New Roman"/>
          <w:sz w:val="24"/>
          <w:szCs w:val="24"/>
          <w:lang w:eastAsia="el-GR"/>
        </w:rPr>
        <w:t xml:space="preserve"> Υ.Α. και είναι τα εξής</w:t>
      </w:r>
    </w:p>
    <w:p w:rsidR="00FF5C03" w:rsidRPr="00FF5C03" w:rsidRDefault="00FF5C03" w:rsidP="00FF5C03">
      <w:pPr>
        <w:spacing w:before="100" w:beforeAutospacing="1" w:after="100" w:afterAutospacing="1" w:line="240" w:lineRule="auto"/>
        <w:ind w:left="543"/>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w:t>
      </w:r>
      <w:r w:rsidRPr="00FF5C03">
        <w:rPr>
          <w:rFonts w:ascii="Times New Roman" w:eastAsia="Times New Roman" w:hAnsi="Times New Roman" w:cs="Times New Roman"/>
          <w:b/>
          <w:bCs/>
          <w:sz w:val="24"/>
          <w:szCs w:val="24"/>
          <w:lang w:eastAsia="el-GR"/>
        </w:rPr>
        <w:t xml:space="preserve">Αίτηση </w:t>
      </w:r>
      <w:r w:rsidRPr="00FF5C03">
        <w:rPr>
          <w:rFonts w:ascii="Times New Roman" w:eastAsia="Times New Roman" w:hAnsi="Times New Roman" w:cs="Times New Roman"/>
          <w:sz w:val="24"/>
          <w:szCs w:val="24"/>
          <w:lang w:eastAsia="el-GR"/>
        </w:rPr>
        <w:t>για εγγραφή.</w:t>
      </w:r>
    </w:p>
    <w:p w:rsidR="00FF5C03" w:rsidRPr="00FF5C03" w:rsidRDefault="00FF5C03" w:rsidP="00FF5C03">
      <w:pPr>
        <w:spacing w:before="100" w:beforeAutospacing="1" w:after="100" w:afterAutospacing="1" w:line="240" w:lineRule="auto"/>
        <w:ind w:left="543"/>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w:t>
      </w:r>
      <w:r w:rsidRPr="00FF5C03">
        <w:rPr>
          <w:rFonts w:ascii="Times New Roman" w:eastAsia="Times New Roman" w:hAnsi="Times New Roman" w:cs="Times New Roman"/>
          <w:b/>
          <w:bCs/>
          <w:sz w:val="24"/>
          <w:szCs w:val="24"/>
          <w:lang w:eastAsia="el-GR"/>
        </w:rPr>
        <w:t>Τίτλος απόλυσης:</w:t>
      </w:r>
      <w:r w:rsidRPr="00FF5C03">
        <w:rPr>
          <w:rFonts w:ascii="Times New Roman" w:eastAsia="Times New Roman" w:hAnsi="Times New Roman" w:cs="Times New Roman"/>
          <w:sz w:val="24"/>
          <w:szCs w:val="24"/>
          <w:lang w:eastAsia="el-GR"/>
        </w:rPr>
        <w:t xml:space="preserve"> ευκρινές φωτοαντίγραφο απολυτηρίου ή πτυχίου ή αποδεικτικού του σχολείου αποφοίτησης.</w:t>
      </w:r>
    </w:p>
    <w:p w:rsidR="00FF5C03" w:rsidRPr="00FF5C03" w:rsidRDefault="00FF5C03" w:rsidP="00FF5C03">
      <w:pPr>
        <w:spacing w:before="100" w:beforeAutospacing="1" w:after="100" w:afterAutospacing="1" w:line="240" w:lineRule="auto"/>
        <w:ind w:left="543"/>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w:t>
      </w:r>
      <w:r w:rsidRPr="00FF5C03">
        <w:rPr>
          <w:rFonts w:ascii="Times New Roman" w:eastAsia="Times New Roman" w:hAnsi="Times New Roman" w:cs="Times New Roman"/>
          <w:b/>
          <w:bCs/>
          <w:sz w:val="24"/>
          <w:szCs w:val="24"/>
          <w:lang w:eastAsia="el-GR"/>
        </w:rPr>
        <w:t xml:space="preserve">Υπεύθυνη δήλωση </w:t>
      </w:r>
      <w:r w:rsidRPr="00FF5C03">
        <w:rPr>
          <w:rFonts w:ascii="Times New Roman" w:eastAsia="Times New Roman" w:hAnsi="Times New Roman" w:cs="Times New Roman"/>
          <w:sz w:val="24"/>
          <w:szCs w:val="24"/>
          <w:lang w:eastAsia="el-GR"/>
        </w:rPr>
        <w:t>στην οποία δηλώνεται ότι δεν είναι εγγεγραμμένοι σε άλλη σχολή ή τμήμα της Τριτοβάθμιας Εκπαίδευσης στην Ελλάδα.</w:t>
      </w:r>
    </w:p>
    <w:p w:rsidR="00FF5C03" w:rsidRPr="00FF5C03" w:rsidRDefault="00FF5C03" w:rsidP="00FF5C03">
      <w:pPr>
        <w:spacing w:before="100" w:beforeAutospacing="1" w:after="100" w:afterAutospacing="1" w:line="240" w:lineRule="auto"/>
        <w:ind w:left="543"/>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w:t>
      </w:r>
      <w:r w:rsidRPr="00FF5C03">
        <w:rPr>
          <w:rFonts w:ascii="Times New Roman" w:eastAsia="Times New Roman" w:hAnsi="Times New Roman" w:cs="Times New Roman"/>
          <w:b/>
          <w:bCs/>
          <w:sz w:val="24"/>
          <w:szCs w:val="24"/>
          <w:lang w:eastAsia="el-GR"/>
        </w:rPr>
        <w:t xml:space="preserve">Τέσσερις (4) φωτογραφίες </w:t>
      </w:r>
      <w:r w:rsidRPr="00FF5C03">
        <w:rPr>
          <w:rFonts w:ascii="Times New Roman" w:eastAsia="Times New Roman" w:hAnsi="Times New Roman" w:cs="Times New Roman"/>
          <w:sz w:val="24"/>
          <w:szCs w:val="24"/>
          <w:lang w:eastAsia="el-GR"/>
        </w:rPr>
        <w:t>τύπου αστυνομικής ταυτότητας.</w:t>
      </w:r>
    </w:p>
    <w:p w:rsidR="00FF5C03" w:rsidRPr="00FF5C03" w:rsidRDefault="00FF5C03" w:rsidP="00FF5C03">
      <w:pPr>
        <w:spacing w:before="100" w:beforeAutospacing="1" w:after="100" w:afterAutospacing="1" w:line="240" w:lineRule="auto"/>
        <w:ind w:left="543"/>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 Εκτός των παραπάνω, και </w:t>
      </w:r>
      <w:r w:rsidRPr="00FF5C03">
        <w:rPr>
          <w:rFonts w:ascii="Times New Roman" w:eastAsia="Times New Roman" w:hAnsi="Times New Roman" w:cs="Times New Roman"/>
          <w:sz w:val="24"/>
          <w:szCs w:val="24"/>
          <w:u w:val="single"/>
          <w:lang w:eastAsia="el-GR"/>
        </w:rPr>
        <w:t>μόνο όσοι πέτυχαν από το Γενικό Λύκειο και ΕΠΑΛ - ΟΜΑΔΑ Β</w:t>
      </w:r>
      <w:r w:rsidRPr="00FF5C03">
        <w:rPr>
          <w:rFonts w:ascii="Times New Roman" w:eastAsia="Times New Roman" w:hAnsi="Times New Roman" w:cs="Times New Roman"/>
          <w:sz w:val="24"/>
          <w:szCs w:val="24"/>
          <w:lang w:eastAsia="el-GR"/>
        </w:rPr>
        <w:t xml:space="preserve">΄ (90% και 10%) υποβάλλουν και ευκρινές φωτοαντίγραφο της </w:t>
      </w:r>
      <w:proofErr w:type="spellStart"/>
      <w:r w:rsidRPr="00FF5C03">
        <w:rPr>
          <w:rFonts w:ascii="Times New Roman" w:eastAsia="Times New Roman" w:hAnsi="Times New Roman" w:cs="Times New Roman"/>
          <w:sz w:val="24"/>
          <w:szCs w:val="24"/>
          <w:lang w:eastAsia="el-GR"/>
        </w:rPr>
        <w:t>της</w:t>
      </w:r>
      <w:proofErr w:type="spellEnd"/>
      <w:r w:rsidRPr="00FF5C03">
        <w:rPr>
          <w:rFonts w:ascii="Times New Roman" w:eastAsia="Times New Roman" w:hAnsi="Times New Roman" w:cs="Times New Roman"/>
          <w:sz w:val="24"/>
          <w:szCs w:val="24"/>
          <w:lang w:eastAsia="el-GR"/>
        </w:rPr>
        <w:t xml:space="preserve"> </w:t>
      </w:r>
      <w:r w:rsidRPr="00FF5C03">
        <w:rPr>
          <w:rFonts w:ascii="Times New Roman" w:eastAsia="Times New Roman" w:hAnsi="Times New Roman" w:cs="Times New Roman"/>
          <w:b/>
          <w:bCs/>
          <w:sz w:val="24"/>
          <w:szCs w:val="24"/>
          <w:lang w:eastAsia="el-GR"/>
        </w:rPr>
        <w:t xml:space="preserve">βεβαίωσης πρόσβασης </w:t>
      </w:r>
      <w:r w:rsidRPr="00FF5C03">
        <w:rPr>
          <w:rFonts w:ascii="Times New Roman" w:eastAsia="Times New Roman" w:hAnsi="Times New Roman" w:cs="Times New Roman"/>
          <w:sz w:val="24"/>
          <w:szCs w:val="24"/>
          <w:lang w:eastAsia="el-GR"/>
        </w:rPr>
        <w:br/>
        <w:t xml:space="preserve">(ΔΕΝ ΚΑΤΑΤΙΘΕΤΑΙ ΠΟΤΕ Η ΠΡΩΤΟΤΥΠΗ ΒΕΒΑΙΩΣΗ ΠΡΟΣΒΑΣΗΣ). Αν η Βεβαίωση Πρόσβασης έχει εκδοθεί από ιδιωτικό σχολείο, τότε αυτή θα πρέπει να φέρει βεβαίωση του γνησίου της υπογραφής από τη </w:t>
      </w:r>
      <w:r w:rsidRPr="00FF5C03">
        <w:rPr>
          <w:rFonts w:ascii="Times New Roman" w:eastAsia="Times New Roman" w:hAnsi="Times New Roman" w:cs="Times New Roman"/>
          <w:sz w:val="24"/>
          <w:szCs w:val="24"/>
          <w:lang w:eastAsia="el-GR"/>
        </w:rPr>
        <w:t>/</w:t>
      </w:r>
      <w:proofErr w:type="spellStart"/>
      <w:r w:rsidRPr="00FF5C03">
        <w:rPr>
          <w:rFonts w:ascii="Times New Roman" w:eastAsia="Times New Roman" w:hAnsi="Times New Roman" w:cs="Times New Roman"/>
          <w:sz w:val="24"/>
          <w:szCs w:val="24"/>
          <w:lang w:eastAsia="el-GR"/>
        </w:rPr>
        <w:t>νση</w:t>
      </w:r>
      <w:proofErr w:type="spellEnd"/>
      <w:r w:rsidRPr="00FF5C03">
        <w:rPr>
          <w:rFonts w:ascii="Times New Roman" w:eastAsia="Times New Roman" w:hAnsi="Times New Roman" w:cs="Times New Roman"/>
          <w:sz w:val="24"/>
          <w:szCs w:val="24"/>
          <w:lang w:eastAsia="el-GR"/>
        </w:rPr>
        <w:t xml:space="preserve"> </w:t>
      </w:r>
      <w:r w:rsidRPr="00FF5C03">
        <w:rPr>
          <w:rFonts w:ascii="Times New Roman" w:eastAsia="Times New Roman" w:hAnsi="Times New Roman" w:cs="Times New Roman"/>
          <w:sz w:val="24"/>
          <w:szCs w:val="24"/>
          <w:lang w:eastAsia="el-GR"/>
        </w:rPr>
        <w:t>.Ε. στην οποία υπάγεται το σχολείο.</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u w:val="single"/>
          <w:lang w:eastAsia="el-GR"/>
        </w:rPr>
        <w:t>Κατά την προσέλευσή τους για εγγραφή, οι εισαχθέντες πρέπει να έχουν μαζί τους την</w:t>
      </w:r>
      <w:r w:rsidRPr="00FF5C03">
        <w:rPr>
          <w:rFonts w:ascii="Times New Roman" w:eastAsia="Times New Roman" w:hAnsi="Times New Roman" w:cs="Times New Roman"/>
          <w:b/>
          <w:bCs/>
          <w:sz w:val="24"/>
          <w:szCs w:val="24"/>
          <w:u w:val="single"/>
          <w:lang w:eastAsia="el-GR"/>
        </w:rPr>
        <w:t xml:space="preserve"> αστυνομική ταυτότητα/διαβατήριο </w:t>
      </w:r>
      <w:r w:rsidRPr="00FF5C03">
        <w:rPr>
          <w:rFonts w:ascii="Times New Roman" w:eastAsia="Times New Roman" w:hAnsi="Times New Roman" w:cs="Times New Roman"/>
          <w:sz w:val="24"/>
          <w:szCs w:val="24"/>
          <w:u w:val="single"/>
          <w:lang w:eastAsia="el-GR"/>
        </w:rPr>
        <w:t>ή άλλο δημόσιο έγγραφο, από το οποίο να αποδεικνύονται τα ονομαστικά τους στοιχεία και η ακριβής ημερομηνία γέννησης.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Για οποιαδήποτε διευκρίνιση οι εισαχθέντες μπορούν να απευθύνονται στις Γραμματείες των οικείων σχολών.</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Η Γραμματεία, κατά την εγγραφή, ελέγχει και αντιπαραβάλλει τα στοιχεία αυτών που προσέρχονται για εγγραφή με το ατομικό δελτίο επιτυχίας τους και το επίσημο αντίγραφο του ονομαστικού πίνακα, που σας αποστέλλουμε.</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Για λόγους εξαιρετικής ανάγκης, όπως παρατεταμένη θεομηνία, σοβαρή ασθένεια, στράτευση ή απουσία στο εξωτερικό, είναι δυνατή η </w:t>
      </w:r>
      <w:r w:rsidRPr="00FF5C03">
        <w:rPr>
          <w:rFonts w:ascii="Times New Roman" w:eastAsia="Times New Roman" w:hAnsi="Times New Roman" w:cs="Times New Roman"/>
          <w:b/>
          <w:bCs/>
          <w:sz w:val="24"/>
          <w:szCs w:val="24"/>
          <w:lang w:eastAsia="el-GR"/>
        </w:rPr>
        <w:t>εγγραφή σπουδαστή που καθυστέρησε</w:t>
      </w:r>
      <w:r w:rsidRPr="00FF5C03">
        <w:rPr>
          <w:rFonts w:ascii="Times New Roman" w:eastAsia="Times New Roman" w:hAnsi="Times New Roman" w:cs="Times New Roman"/>
          <w:sz w:val="24"/>
          <w:szCs w:val="24"/>
          <w:lang w:eastAsia="el-GR"/>
        </w:rPr>
        <w:t xml:space="preserve"> να εγγραφεί μέσα στην καθορισμένη προθεσμία 15-26 Σεπτεμβρίου με αιτιολογημένη απόφαση της συνέλευσης του τμήματος ή σχολής Πανεπιστημίου ή Τ.Ε.Ι., κατά περίπτωση, ύστερα από αίτηση του ενδιαφερόμενου σπουδαστή, η οποία υποβάλλεται σε αποκλειστική προθεσμία τριάντα (30) ημερών από τη λήξη της προθεσμίας εγγραφής και στην οποία εκτίθενται και οι λόγοι της καθυστέρησης.</w:t>
      </w:r>
      <w:r w:rsidRPr="00FF5C03">
        <w:rPr>
          <w:rFonts w:ascii="Times New Roman" w:eastAsia="Times New Roman" w:hAnsi="Times New Roman" w:cs="Times New Roman"/>
          <w:sz w:val="24"/>
          <w:szCs w:val="24"/>
          <w:lang w:eastAsia="el-GR"/>
        </w:rPr>
        <w:br/>
        <w:t>Σπουδαστής που δεν εγγράφηκε ούτε με την ανωτέρω διαδικασία χάνει το δικαίωμα εγγραφής για το συγκεκριμένο ακαδημαϊκό έτος καθώς και για τα επόμενα έτη.</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Υποψήφιος που έχει εγγραφεί σε Σχολή ή Τμήμα της τριτοβάθμιας εκπαίδευσης με το σύστημα των πανελληνίων εξετάσεων και εισάγεται με τις </w:t>
      </w:r>
      <w:proofErr w:type="spellStart"/>
      <w:r w:rsidRPr="00FF5C03">
        <w:rPr>
          <w:rFonts w:ascii="Times New Roman" w:eastAsia="Times New Roman" w:hAnsi="Times New Roman" w:cs="Times New Roman"/>
          <w:sz w:val="24"/>
          <w:szCs w:val="24"/>
          <w:lang w:eastAsia="el-GR"/>
        </w:rPr>
        <w:t>φετεινές</w:t>
      </w:r>
      <w:proofErr w:type="spellEnd"/>
      <w:r w:rsidRPr="00FF5C03">
        <w:rPr>
          <w:rFonts w:ascii="Times New Roman" w:eastAsia="Times New Roman" w:hAnsi="Times New Roman" w:cs="Times New Roman"/>
          <w:sz w:val="24"/>
          <w:szCs w:val="24"/>
          <w:lang w:eastAsia="el-GR"/>
        </w:rPr>
        <w:t xml:space="preserve"> πανελλήνιες εξετάσεις σε άλλη Σχολή ή Τμήμα δεν μπορεί να εγγραφεί στη νέα Σχολή ή στο Τμήμα εισαγωγής του, </w:t>
      </w:r>
      <w:r w:rsidRPr="00FF5C03">
        <w:rPr>
          <w:rFonts w:ascii="Times New Roman" w:eastAsia="Times New Roman" w:hAnsi="Times New Roman" w:cs="Times New Roman"/>
          <w:sz w:val="24"/>
          <w:szCs w:val="24"/>
          <w:u w:val="single"/>
          <w:lang w:eastAsia="el-GR"/>
        </w:rPr>
        <w:t>αν προηγουμένως δεν διαγραφεί από την σχολή ή το Τμήμα, στο οποίο είναι ήδη εγγεγραμμένος.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Η προθεσμία και η διαδικασία εγγραφής των επιτυχόντων στις Στρατιωτικές και Αστυνομικές Σχολές, στη Σχολή </w:t>
      </w:r>
      <w:proofErr w:type="spellStart"/>
      <w:r w:rsidRPr="00FF5C03">
        <w:rPr>
          <w:rFonts w:ascii="Times New Roman" w:eastAsia="Times New Roman" w:hAnsi="Times New Roman" w:cs="Times New Roman"/>
          <w:sz w:val="24"/>
          <w:szCs w:val="24"/>
          <w:lang w:eastAsia="el-GR"/>
        </w:rPr>
        <w:t>Ανθυποπυραγών</w:t>
      </w:r>
      <w:proofErr w:type="spellEnd"/>
      <w:r w:rsidRPr="00FF5C03">
        <w:rPr>
          <w:rFonts w:ascii="Times New Roman" w:eastAsia="Times New Roman" w:hAnsi="Times New Roman" w:cs="Times New Roman"/>
          <w:sz w:val="24"/>
          <w:szCs w:val="24"/>
          <w:lang w:eastAsia="el-GR"/>
        </w:rPr>
        <w:t xml:space="preserve"> της Πυροσβεστικής Ακαδημίας, στις Ακαδημίες Εμπορικού Ναυτικού καθώς και στις Ανώτερες Σχολές Τουριστικής Εκπαίδευσης Ρόδου και Αγίου Νικολάου Κρήτης θα ορισθεί και θα ανακοινωθεί από τις ίδιες τις σχολές. Οι ιδιώτες επιτυχόντες στις Σχολές Αστυφυλάκων και Αξιωματικών της Ελληνικής Αστυνομίας θα εγγραφούν κατά το ακαδημαϊκό έτος 2016-2017.</w:t>
      </w:r>
    </w:p>
    <w:p w:rsidR="00FF5C03" w:rsidRPr="00FF5C03" w:rsidRDefault="00FF5C03" w:rsidP="00FF5C0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FF5C03">
        <w:rPr>
          <w:rFonts w:ascii="Times New Roman" w:eastAsia="Times New Roman" w:hAnsi="Times New Roman" w:cs="Times New Roman"/>
          <w:b/>
          <w:bCs/>
          <w:sz w:val="27"/>
          <w:szCs w:val="27"/>
          <w:lang w:eastAsia="el-GR"/>
        </w:rPr>
        <w:t>ΚΕΦΑΛΑΙΟ Β</w:t>
      </w:r>
      <w:r w:rsidRPr="00FF5C03">
        <w:rPr>
          <w:rFonts w:ascii="Times New Roman" w:eastAsia="Times New Roman" w:hAnsi="Times New Roman" w:cs="Times New Roman"/>
          <w:b/>
          <w:bCs/>
          <w:sz w:val="27"/>
          <w:szCs w:val="27"/>
          <w:lang w:eastAsia="el-GR"/>
        </w:rPr>
        <w:br/>
        <w:t xml:space="preserve">ΕΙΣΑΓΟΜΕΝΟΙ – ΕΠΙΤΥΧΟΝΤΕΣ ΕΛΛΗΝΕΣ ΠΟΛΙΤΕΣ ΤΗΣ </w:t>
      </w:r>
      <w:r w:rsidRPr="00FF5C03">
        <w:rPr>
          <w:rFonts w:ascii="Times New Roman" w:eastAsia="Times New Roman" w:hAnsi="Times New Roman" w:cs="Times New Roman"/>
          <w:b/>
          <w:bCs/>
          <w:sz w:val="27"/>
          <w:szCs w:val="27"/>
          <w:u w:val="single"/>
          <w:lang w:eastAsia="el-GR"/>
        </w:rPr>
        <w:t>ΜΟΥΣΟΥΛΜΑΝΙΚΗΣ ΜΕΙΟΝΟΤΗΤΑΣ ΤΗΣ ΘΡΑΚΗΣ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Οι υπαγόμενοι σε αυτή την ειδική κατηγορία οφείλουν να προσκομίσουν στη Γραμματεία της Σχολής ή Τμήματος εισαγωγής κατά την εγγραφή τους, εκτός από τα δικαιολογητικά που αναφέρονται στο Κεφάλαιο Α΄ της παρούσας, επιπλέον βεβαίωση Δήμου των Νομών Ξάνθης, Ροδόπης ή Έβρου, στα δημοτολόγια των οποίων είναι γραμμένοι. Αν έχουν μετεγγραφεί σε άλλο Δήμο άλλης περιοχής, τότε θα πρέπει από τη βεβαίωση του συγκεκριμένου Δήμου, να προκύπτει ότι </w:t>
      </w:r>
      <w:proofErr w:type="spellStart"/>
      <w:r w:rsidRPr="00FF5C03">
        <w:rPr>
          <w:rFonts w:ascii="Times New Roman" w:eastAsia="Times New Roman" w:hAnsi="Times New Roman" w:cs="Times New Roman"/>
          <w:sz w:val="24"/>
          <w:szCs w:val="24"/>
          <w:lang w:eastAsia="el-GR"/>
        </w:rPr>
        <w:t>μετεγγράφησαν</w:t>
      </w:r>
      <w:proofErr w:type="spellEnd"/>
      <w:r w:rsidRPr="00FF5C03">
        <w:rPr>
          <w:rFonts w:ascii="Times New Roman" w:eastAsia="Times New Roman" w:hAnsi="Times New Roman" w:cs="Times New Roman"/>
          <w:sz w:val="24"/>
          <w:szCs w:val="24"/>
          <w:lang w:eastAsia="el-GR"/>
        </w:rPr>
        <w:t xml:space="preserve"> σ’ αυτόν, από Δήμο των ανωτέρω 3 Νομών (Φ.151/64998/Β6/15-6-2011(ΦΕΚ1307Β΄).</w:t>
      </w:r>
    </w:p>
    <w:p w:rsidR="00FF5C03" w:rsidRPr="00FF5C03" w:rsidRDefault="00FF5C03" w:rsidP="00FF5C0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FF5C03">
        <w:rPr>
          <w:rFonts w:ascii="Times New Roman" w:eastAsia="Times New Roman" w:hAnsi="Times New Roman" w:cs="Times New Roman"/>
          <w:b/>
          <w:bCs/>
          <w:sz w:val="27"/>
          <w:szCs w:val="27"/>
          <w:lang w:eastAsia="el-GR"/>
        </w:rPr>
        <w:t>ΚΕΦΑΛΑΙΟ Γ</w:t>
      </w:r>
      <w:r w:rsidRPr="00FF5C03">
        <w:rPr>
          <w:rFonts w:ascii="Times New Roman" w:eastAsia="Times New Roman" w:hAnsi="Times New Roman" w:cs="Times New Roman"/>
          <w:b/>
          <w:bCs/>
          <w:sz w:val="27"/>
          <w:szCs w:val="27"/>
          <w:lang w:eastAsia="el-GR"/>
        </w:rPr>
        <w:br/>
        <w:t xml:space="preserve">ΕΙΣΑΓΟΜΕΝΟΙ – ΕΠΙΤΥΧΟΝΤΕΣ </w:t>
      </w:r>
      <w:r w:rsidRPr="00FF5C03">
        <w:rPr>
          <w:rFonts w:ascii="Times New Roman" w:eastAsia="Times New Roman" w:hAnsi="Times New Roman" w:cs="Times New Roman"/>
          <w:b/>
          <w:bCs/>
          <w:sz w:val="27"/>
          <w:szCs w:val="27"/>
          <w:u w:val="single"/>
          <w:lang w:eastAsia="el-GR"/>
        </w:rPr>
        <w:t>ΑΛΛΟΔΑΠΟΙ-ΑΛΛΟΓΕΝΕΙΣ</w:t>
      </w:r>
      <w:r w:rsidRPr="00FF5C03">
        <w:rPr>
          <w:rFonts w:ascii="Times New Roman" w:eastAsia="Times New Roman" w:hAnsi="Times New Roman" w:cs="Times New Roman"/>
          <w:b/>
          <w:bCs/>
          <w:sz w:val="27"/>
          <w:szCs w:val="27"/>
          <w:lang w:eastAsia="el-GR"/>
        </w:rPr>
        <w:t xml:space="preserve"> ΚΑΙ </w:t>
      </w:r>
      <w:r w:rsidRPr="00FF5C03">
        <w:rPr>
          <w:rFonts w:ascii="Times New Roman" w:eastAsia="Times New Roman" w:hAnsi="Times New Roman" w:cs="Times New Roman"/>
          <w:b/>
          <w:bCs/>
          <w:sz w:val="27"/>
          <w:szCs w:val="27"/>
          <w:u w:val="single"/>
          <w:lang w:eastAsia="el-GR"/>
        </w:rPr>
        <w:t>ΑΠΟΦΟΙΤΟΙ ΛΥΚΕΙΩΝ Ή ΑΝΤΙΣΤΟΙΧΩΝ ΣΧΟΛΕΙΩΝ ΚΡΑΤΩΝ-ΜΕΛΩΝ ΤΗΣ Ε.Ε.</w:t>
      </w:r>
      <w:r w:rsidRPr="00FF5C03">
        <w:rPr>
          <w:rFonts w:ascii="Times New Roman" w:eastAsia="Times New Roman" w:hAnsi="Times New Roman" w:cs="Times New Roman"/>
          <w:b/>
          <w:bCs/>
          <w:sz w:val="27"/>
          <w:szCs w:val="27"/>
          <w:lang w:eastAsia="el-GR"/>
        </w:rPr>
        <w:t xml:space="preserve"> ΜΗ ΕΛΛΗΝΙΚΗΣ ΚΑΤΑΓΩΓΗΣ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Σύμφωνα με τη με αριθ. </w:t>
      </w:r>
      <w:hyperlink r:id="rId7" w:history="1">
        <w:r w:rsidRPr="00FF5C03">
          <w:rPr>
            <w:rFonts w:ascii="Times New Roman" w:eastAsia="Times New Roman" w:hAnsi="Times New Roman" w:cs="Times New Roman"/>
            <w:color w:val="0000FF"/>
            <w:sz w:val="24"/>
            <w:szCs w:val="24"/>
            <w:u w:val="single"/>
            <w:lang w:eastAsia="el-GR"/>
          </w:rPr>
          <w:t>Φ.151/20049/Β6/20.02.2007 (ΦΕΚ 272B/01-03-07)</w:t>
        </w:r>
      </w:hyperlink>
      <w:r w:rsidRPr="00FF5C03">
        <w:rPr>
          <w:rFonts w:ascii="Times New Roman" w:eastAsia="Times New Roman" w:hAnsi="Times New Roman" w:cs="Times New Roman"/>
          <w:sz w:val="24"/>
          <w:szCs w:val="24"/>
          <w:lang w:eastAsia="el-GR"/>
        </w:rPr>
        <w:t xml:space="preserve"> Υπουργική Απόφαση όπως τροποποιήθηκε και ισχύει, προβλέπονται διάφορες κατηγορίες υποψηφίων για τους οποίους ισχύουν ειδικές διατάξεις για την εισαγωγή τους στην Τριτοβάθμια Εκπαίδευση της χώρας μας. Δύο από αυτές τις κατηγορίες είναι:</w:t>
      </w:r>
      <w:r w:rsidRPr="00FF5C03">
        <w:rPr>
          <w:rFonts w:ascii="Times New Roman" w:eastAsia="Times New Roman" w:hAnsi="Times New Roman" w:cs="Times New Roman"/>
          <w:sz w:val="24"/>
          <w:szCs w:val="24"/>
          <w:lang w:eastAsia="el-GR"/>
        </w:rPr>
        <w:br/>
        <w:t>A) οι Αλλοδαποί-Αλλογενείς (Απόφοιτοι Λυκείων εκτός Ε.Ε.) και</w:t>
      </w:r>
      <w:r w:rsidRPr="00FF5C03">
        <w:rPr>
          <w:rFonts w:ascii="Times New Roman" w:eastAsia="Times New Roman" w:hAnsi="Times New Roman" w:cs="Times New Roman"/>
          <w:sz w:val="24"/>
          <w:szCs w:val="24"/>
          <w:lang w:eastAsia="el-GR"/>
        </w:rPr>
        <w:br/>
        <w:t>B) οι Απόφοιτοι Λυκείων ή αντίστοιχων σχολείων Κρατών-Μελών της Ε.Ε. μη Ελληνικής Καταγωγής.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Ο υποψήφιος μπορεί να υπαχθεί σε μια από τις ανωτέρω κατηγορίες, εφόσον</w:t>
      </w:r>
      <w:r w:rsidRPr="00FF5C03">
        <w:rPr>
          <w:rFonts w:ascii="Times New Roman" w:eastAsia="Times New Roman" w:hAnsi="Times New Roman" w:cs="Times New Roman"/>
          <w:b/>
          <w:bCs/>
          <w:sz w:val="24"/>
          <w:szCs w:val="24"/>
          <w:lang w:eastAsia="el-GR"/>
        </w:rPr>
        <w:t xml:space="preserve"> δεν έχει ελληνική καταγωγή</w:t>
      </w:r>
      <w:r w:rsidRPr="00FF5C03">
        <w:rPr>
          <w:rFonts w:ascii="Times New Roman" w:eastAsia="Times New Roman" w:hAnsi="Times New Roman" w:cs="Times New Roman"/>
          <w:sz w:val="24"/>
          <w:szCs w:val="24"/>
          <w:lang w:eastAsia="el-GR"/>
        </w:rPr>
        <w:t xml:space="preserve"> ο ίδιος και κανένας από τους δύο γονείς του.</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Σύμφωνα με το άρθρο 3 της αριθ. Φ.151/64998/Β6 (ΦΕΚ 1307-Β/16.6.2011) οι επιτυχόντες της ανωτέρω ειδικής κατηγορίας οφείλουν να καταθέσουν για έλεγχο στις Γραμματείες των Σχολών και Τμημάτων επιτυχίας τα δικαιολογητικά τους προκειμένου να εγκριθεί και να ολοκληρωθεί η εγγραφή τους. Στη συνέχεια οι Σχολές και τα Τμήματα εισαγωγής μετά τον έλεγχο των δικαιολογητικών εκδίδουν βεβαίωση εισαγωγής προκειμένου οι εισαχθέντες να την προσκομίσουν στις αρμόδιες αρχές για την χορήγηση άδειας παραμονής για την πραγματοποίηση των σπουδών τους.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Τα δικαιολογητικά για την εγγραφή στην Τριτοβάθμια Εκπαίδευση για όσους εισήχθησαν με την ειδική κατηγορία των αλλοδαπών-αλλογενών και αποφοίτων λυκείων ή αντίστοιχων σχολείων κρατών-μελών της Ε.Ε. μη ελληνικής καταγωγής, αναφέρονται στην αριθ. Φ.151/20049/Β6/20.2.2007 (ΦΕΚ 272-Β΄) Υπουργική Απόφαση, και είναι τα εξής: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b/>
          <w:bCs/>
          <w:sz w:val="24"/>
          <w:szCs w:val="24"/>
          <w:u w:val="single"/>
          <w:lang w:eastAsia="el-GR"/>
        </w:rPr>
        <w:t>1. ΔΙΚΑΙΟΛΟΓΗΤΙΚΑ</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α) Πρωτότυπος τίτλος απόλυσης επικυρωμένος από την αρμόδια εκπαιδευτική αρχή της χώρας του υποψηφίου.</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β) Βεβαίωση της μέσης γενικής βαθμολογίας του απολυτηρίου του, η οποία να έχει εκδοθεί από: i) το Υπουργείο Παιδείας ή από την αρμόδια Εκπαιδευτική Αρχή της χώρας του, ή ii) την Πρεσβεία της χώρας αυτής στην Ελλάδα, ή iii) Διεύθυνση Δευτεροβάθμιας </w:t>
      </w:r>
      <w:proofErr w:type="spellStart"/>
      <w:r w:rsidRPr="00FF5C03">
        <w:rPr>
          <w:rFonts w:ascii="Times New Roman" w:eastAsia="Times New Roman" w:hAnsi="Times New Roman" w:cs="Times New Roman"/>
          <w:sz w:val="24"/>
          <w:szCs w:val="24"/>
          <w:lang w:eastAsia="el-GR"/>
        </w:rPr>
        <w:t>Εκπ</w:t>
      </w:r>
      <w:proofErr w:type="spellEnd"/>
      <w:r w:rsidRPr="00FF5C03">
        <w:rPr>
          <w:rFonts w:ascii="Times New Roman" w:eastAsia="Times New Roman" w:hAnsi="Times New Roman" w:cs="Times New Roman"/>
          <w:sz w:val="24"/>
          <w:szCs w:val="24"/>
          <w:lang w:eastAsia="el-GR"/>
        </w:rPr>
        <w:t>/σης της Ελλάδας ή από τη Δ/</w:t>
      </w:r>
      <w:proofErr w:type="spellStart"/>
      <w:r w:rsidRPr="00FF5C03">
        <w:rPr>
          <w:rFonts w:ascii="Times New Roman" w:eastAsia="Times New Roman" w:hAnsi="Times New Roman" w:cs="Times New Roman"/>
          <w:sz w:val="24"/>
          <w:szCs w:val="24"/>
          <w:lang w:eastAsia="el-GR"/>
        </w:rPr>
        <w:t>νση</w:t>
      </w:r>
      <w:proofErr w:type="spellEnd"/>
      <w:r w:rsidRPr="00FF5C03">
        <w:rPr>
          <w:rFonts w:ascii="Times New Roman" w:eastAsia="Times New Roman" w:hAnsi="Times New Roman" w:cs="Times New Roman"/>
          <w:sz w:val="24"/>
          <w:szCs w:val="24"/>
          <w:lang w:eastAsia="el-GR"/>
        </w:rPr>
        <w:t xml:space="preserve"> ΠΟΔΕ του Υπουργείου Παιδείας και Θρησκευμάτων.</w:t>
      </w:r>
      <w:r w:rsidRPr="00FF5C03">
        <w:rPr>
          <w:rFonts w:ascii="Times New Roman" w:eastAsia="Times New Roman" w:hAnsi="Times New Roman" w:cs="Times New Roman"/>
          <w:sz w:val="24"/>
          <w:szCs w:val="24"/>
          <w:lang w:eastAsia="el-GR"/>
        </w:rPr>
        <w:br/>
        <w:t xml:space="preserve">Η μέση γενική βαθμολογία πρέπει να εκφράζεται σε </w:t>
      </w:r>
      <w:proofErr w:type="spellStart"/>
      <w:r w:rsidRPr="00FF5C03">
        <w:rPr>
          <w:rFonts w:ascii="Times New Roman" w:eastAsia="Times New Roman" w:hAnsi="Times New Roman" w:cs="Times New Roman"/>
          <w:sz w:val="24"/>
          <w:szCs w:val="24"/>
          <w:lang w:eastAsia="el-GR"/>
        </w:rPr>
        <w:t>εικοσάβαθμη</w:t>
      </w:r>
      <w:proofErr w:type="spellEnd"/>
      <w:r w:rsidRPr="00FF5C03">
        <w:rPr>
          <w:rFonts w:ascii="Times New Roman" w:eastAsia="Times New Roman" w:hAnsi="Times New Roman" w:cs="Times New Roman"/>
          <w:sz w:val="24"/>
          <w:szCs w:val="24"/>
          <w:lang w:eastAsia="el-GR"/>
        </w:rPr>
        <w:t xml:space="preserve"> (0-20) κλίμακα, με άριστα το 20 και ελάχιστο το 0.</w:t>
      </w:r>
      <w:r w:rsidRPr="00FF5C03">
        <w:rPr>
          <w:rFonts w:ascii="Times New Roman" w:eastAsia="Times New Roman" w:hAnsi="Times New Roman" w:cs="Times New Roman"/>
          <w:sz w:val="24"/>
          <w:szCs w:val="24"/>
          <w:lang w:eastAsia="el-GR"/>
        </w:rPr>
        <w:br/>
        <w:t>Για τους κατόχους απολυτηρίου Λυκείου της Κυπριακής Δημοκρατίας απαιτείται Βεβαίωση Πρόσβασης με το γενικό βαθμό.</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γ) Βεβαίωση της αρμόδιας εκπαιδευτικής ή διπλωματικής αρχής της οικείας χώρας, από την οποία να προκύπτει ότι ο τίτλος Δευτεροβάθμιας Εκπαίδευσης που κατέχει ο υποψήφιος του παρέχει τη δυνατότητα εισαγωγής στα Ανώτατα Εκπαιδευτικά Ιδρύματα της χώρας αυτής.</w:t>
      </w:r>
      <w:r w:rsidRPr="00FF5C03">
        <w:rPr>
          <w:rFonts w:ascii="Times New Roman" w:eastAsia="Times New Roman" w:hAnsi="Times New Roman" w:cs="Times New Roman"/>
          <w:sz w:val="24"/>
          <w:szCs w:val="24"/>
          <w:lang w:eastAsia="el-GR"/>
        </w:rPr>
        <w:br/>
      </w:r>
      <w:r w:rsidRPr="00FF5C03">
        <w:rPr>
          <w:rFonts w:ascii="Times New Roman" w:eastAsia="Times New Roman" w:hAnsi="Times New Roman" w:cs="Times New Roman"/>
          <w:sz w:val="24"/>
          <w:szCs w:val="24"/>
          <w:u w:val="single"/>
          <w:lang w:eastAsia="el-GR"/>
        </w:rPr>
        <w:t>Η εν λόγω βεβαίωση δεν απαιτείται για τους κατόχους απολυτηρίου Λυκείου της Κυπριακής Δημοκρατίας.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δ) Βεβαίωση της αρμόδιας εκπαιδευτικής ή διπλωματικής αρχής της οικείας χώρας, από την οποία να προκύπτει η χώρα, το πρόγραμμα σπουδών της οποίας ακολουθεί το σχολείο αποφοίτησης του υποψηφίου.</w:t>
      </w:r>
      <w:r w:rsidRPr="00FF5C03">
        <w:rPr>
          <w:rFonts w:ascii="Times New Roman" w:eastAsia="Times New Roman" w:hAnsi="Times New Roman" w:cs="Times New Roman"/>
          <w:sz w:val="24"/>
          <w:szCs w:val="24"/>
          <w:lang w:eastAsia="el-GR"/>
        </w:rPr>
        <w:br/>
      </w:r>
      <w:r w:rsidRPr="00FF5C03">
        <w:rPr>
          <w:rFonts w:ascii="Times New Roman" w:eastAsia="Times New Roman" w:hAnsi="Times New Roman" w:cs="Times New Roman"/>
          <w:sz w:val="24"/>
          <w:szCs w:val="24"/>
          <w:u w:val="single"/>
          <w:lang w:eastAsia="el-GR"/>
        </w:rPr>
        <w:t>Η εν λόγω βεβαίωση δεν απαιτείται για τους κατόχους απολυτηρίου Λυκείου της Κυπριακής Δημοκρατίας.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ε) Βεβαίωση της αρμόδιας εκπαιδευτικής ή διπλωματικής αρχής της οικείας χώρας από την οποία να προκύπτει ότι ο υποψήφιος έχει φοιτήσει με πλήρη φοίτηση την τελευταία τάξη του Λυκείου ή του αντίστοιχου σχολείου στη χώρα αποφοίτησής του, δηλαδή ο μαθητής να έχει παρακολουθήσει τα οικεία μαθήματα από την έναρξη του διδακτικού έτους και καθ’ όλη τη διάρκειά του.</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στ) Βεβαίωση που να δείχνει την καταγωγή του υποψηφίου και των γονέων του.</w:t>
      </w:r>
      <w:r w:rsidRPr="00FF5C03">
        <w:rPr>
          <w:rFonts w:ascii="Times New Roman" w:eastAsia="Times New Roman" w:hAnsi="Times New Roman" w:cs="Times New Roman"/>
          <w:sz w:val="24"/>
          <w:szCs w:val="24"/>
          <w:lang w:eastAsia="el-GR"/>
        </w:rPr>
        <w:br/>
      </w:r>
      <w:r w:rsidRPr="00FF5C03">
        <w:rPr>
          <w:rFonts w:ascii="Times New Roman" w:eastAsia="Times New Roman" w:hAnsi="Times New Roman" w:cs="Times New Roman"/>
          <w:sz w:val="24"/>
          <w:szCs w:val="24"/>
          <w:u w:val="single"/>
          <w:lang w:eastAsia="el-GR"/>
        </w:rPr>
        <w:t>(Να προκύπτει σαφώς ότι κανένας από αυτούς δεν έχει ελληνική καταγωγή).</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ζ) Ευκρινές φωτοαντίγραφο του διαβατηρίου (VISA), ταυτότητας ή της άδειας παραμονής αν ο υποψήφιος διαμένει στην Ελλάδα</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η) Υπεύθυνη δήλωση ότι ο υποψήφιος :</w:t>
      </w:r>
    </w:p>
    <w:p w:rsidR="00FF5C03" w:rsidRPr="00FF5C03" w:rsidRDefault="00FF5C03" w:rsidP="00FF5C03">
      <w:pPr>
        <w:numPr>
          <w:ilvl w:val="0"/>
          <w:numId w:val="1"/>
        </w:numPr>
        <w:spacing w:before="100" w:beforeAutospacing="1" w:after="100" w:afterAutospacing="1" w:line="240" w:lineRule="auto"/>
        <w:ind w:left="1263"/>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δεν είναι απόφοιτος ελληνικού σχολείου που λειτουργεί στην Ελλάδα</w:t>
      </w:r>
    </w:p>
    <w:p w:rsidR="00FF5C03" w:rsidRPr="00FF5C03" w:rsidRDefault="00FF5C03" w:rsidP="00FF5C03">
      <w:pPr>
        <w:numPr>
          <w:ilvl w:val="0"/>
          <w:numId w:val="1"/>
        </w:numPr>
        <w:spacing w:before="100" w:beforeAutospacing="1" w:after="100" w:afterAutospacing="1" w:line="240" w:lineRule="auto"/>
        <w:ind w:left="1263"/>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δεν είναι κάτοχος πτυχίου σχολής ή τμήματος της Τριτοβάθμιας Εκπαίδευσης της Ελλάδας</w:t>
      </w:r>
    </w:p>
    <w:p w:rsidR="00FF5C03" w:rsidRPr="00FF5C03" w:rsidRDefault="00FF5C03" w:rsidP="00FF5C03">
      <w:pPr>
        <w:numPr>
          <w:ilvl w:val="0"/>
          <w:numId w:val="1"/>
        </w:numPr>
        <w:spacing w:before="100" w:beforeAutospacing="1" w:after="100" w:afterAutospacing="1" w:line="240" w:lineRule="auto"/>
        <w:ind w:left="1263"/>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δεν έχει εισαχθεί σε σχολή ή τμήμα της Ανώτατης </w:t>
      </w:r>
      <w:proofErr w:type="spellStart"/>
      <w:r w:rsidRPr="00FF5C03">
        <w:rPr>
          <w:rFonts w:ascii="Times New Roman" w:eastAsia="Times New Roman" w:hAnsi="Times New Roman" w:cs="Times New Roman"/>
          <w:sz w:val="24"/>
          <w:szCs w:val="24"/>
          <w:lang w:eastAsia="el-GR"/>
        </w:rPr>
        <w:t>Εκπ</w:t>
      </w:r>
      <w:proofErr w:type="spellEnd"/>
      <w:r w:rsidRPr="00FF5C03">
        <w:rPr>
          <w:rFonts w:ascii="Times New Roman" w:eastAsia="Times New Roman" w:hAnsi="Times New Roman" w:cs="Times New Roman"/>
          <w:sz w:val="24"/>
          <w:szCs w:val="24"/>
          <w:lang w:eastAsia="el-GR"/>
        </w:rPr>
        <w:t>/σης της Ελλάδας το έτος 2012 ή προγενέστερα. Οι υποψήφιοι κάτοχοι απολυτηρίου Λυκείου της Κυπριακής Δημοκρατίας, δηλώνουν υπεύθυνα ότι κατέχουν βεβαίωση πρόσβασης του τρέχοντος έτους.</w:t>
      </w:r>
    </w:p>
    <w:p w:rsidR="00FF5C03" w:rsidRPr="00FF5C03" w:rsidRDefault="00FF5C03" w:rsidP="00FF5C03">
      <w:pPr>
        <w:numPr>
          <w:ilvl w:val="0"/>
          <w:numId w:val="1"/>
        </w:numPr>
        <w:spacing w:before="100" w:beforeAutospacing="1" w:after="100" w:afterAutospacing="1" w:line="240" w:lineRule="auto"/>
        <w:ind w:left="1263"/>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δεν έχει αποκτήσει δια αλληλογραφίας τίτλο Δευτεροβάθμιας Εκπαίδευσης του εξωτερικού</w:t>
      </w:r>
    </w:p>
    <w:p w:rsidR="00FF5C03" w:rsidRPr="00FF5C03" w:rsidRDefault="00FF5C03" w:rsidP="00FF5C03">
      <w:pPr>
        <w:numPr>
          <w:ilvl w:val="0"/>
          <w:numId w:val="1"/>
        </w:numPr>
        <w:spacing w:before="100" w:beforeAutospacing="1" w:after="100" w:afterAutospacing="1" w:line="240" w:lineRule="auto"/>
        <w:ind w:left="1263"/>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έχει τα δικαιολογητικά που απαιτούνται για την ένταξή του στην ειδική κατηγορία όπου υπάγεται και θα τα προσκομίσει για την εγγραφή του στη Γραμματεία της Σχολής ή Τμήματος της εισαγωγής του.</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Σημειώνεται ότι οι υποψήφιοι έχουν υποβάλει την ανωτέρω υπεύθυνη δήλωση μαζί με το ηλεκτρονικό Μηχανογραφικό Δελτίο στην αρμόδια Επιτροπή Συγκέντρωσης και Ελέγχου Αιτήσεων Συμμετοχής και Μηχανογραφικών Δελτίων Αλλοδαπών-Αλλογενών και Αποφοίτων Λυκείων ή αντίστοιχων σχολείων Κρατών – Μελών της Ε.Ε. μη ελληνικής καταγωγής, την οποία καταθέτουν και στη Γραμματεία ή συμπληρώνουν εκ νέου.</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Προϋπόθεση για την εγγραφή των επιτυχόντων, εκτός των ανωτέρω, είναι η</w:t>
      </w:r>
      <w:r w:rsidRPr="00FF5C03">
        <w:rPr>
          <w:rFonts w:ascii="Times New Roman" w:eastAsia="Times New Roman" w:hAnsi="Times New Roman" w:cs="Times New Roman"/>
          <w:sz w:val="24"/>
          <w:szCs w:val="24"/>
          <w:u w:val="single"/>
          <w:lang w:eastAsia="el-GR"/>
        </w:rPr>
        <w:t xml:space="preserve"> γνώση της ελληνικής γλώσσας</w:t>
      </w:r>
      <w:r w:rsidRPr="00FF5C03">
        <w:rPr>
          <w:rFonts w:ascii="Times New Roman" w:eastAsia="Times New Roman" w:hAnsi="Times New Roman" w:cs="Times New Roman"/>
          <w:sz w:val="24"/>
          <w:szCs w:val="24"/>
          <w:lang w:eastAsia="el-GR"/>
        </w:rPr>
        <w:t>. Αυτή αποδεικνύεται με βεβαίωση του Διδασκαλείου Νέας Ελληνικής Γλώσσας του Πανεπιστημίου Αθήνας ή του Σχολείου Ελληνικής Γλώσσας του Αριστοτελείου Πανεπιστημίου Θεσσαλονίκης ή πιστοποιητικό τουλάχιστον επιπέδου Β2 (Γ΄) του Κέντρου Ελληνικής Γλώσσας. Η βεβαίωση αυτή δεν απαιτείται, αν ο εισαγόμενος έχει τίτλο απόλυσης από Κυπριακό σχολείο.</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Οι επιτυχόντες που δεν έχουν την ανωτέρω βεβαίωση κατά το έτος εισαγωγής ολοκληρώνουν την εγγραφή τους μετά την προσκόμιση αυτής μέσα στην προθεσμία εγγραφών των </w:t>
      </w:r>
      <w:proofErr w:type="spellStart"/>
      <w:r w:rsidRPr="00FF5C03">
        <w:rPr>
          <w:rFonts w:ascii="Times New Roman" w:eastAsia="Times New Roman" w:hAnsi="Times New Roman" w:cs="Times New Roman"/>
          <w:sz w:val="24"/>
          <w:szCs w:val="24"/>
          <w:lang w:eastAsia="el-GR"/>
        </w:rPr>
        <w:t>νεοεισαγόμενων</w:t>
      </w:r>
      <w:proofErr w:type="spellEnd"/>
      <w:r w:rsidRPr="00FF5C03">
        <w:rPr>
          <w:rFonts w:ascii="Times New Roman" w:eastAsia="Times New Roman" w:hAnsi="Times New Roman" w:cs="Times New Roman"/>
          <w:sz w:val="24"/>
          <w:szCs w:val="24"/>
          <w:lang w:eastAsia="el-GR"/>
        </w:rPr>
        <w:t xml:space="preserve"> φοιτητών με την οικεία ειδική κατηγορία του επόμενου έτους. Σε αντίθετη περίπτωση ο εισαγόμενος χάνει το δικαίωμα εγγραφής του. Ο έλεγχος όμως των δικαιολογητικών που απαιτούνται για την ένταξη των υποψηφίων στην ανωτέρω ειδική κατηγορία μπορεί να πραγματοποιηθεί και φέτος.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Για την ολοκλήρωση της εγγραφής τους οι εισαχθέντες προσέρχονται στη Γραμματεία της Σχολής ή Τμήματος εισαγωγής με τα απαραίτητα δικαιολογητικά, στην καθορισμένη προθεσμία.</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Με απόφαση της Γενικής Συνέλευσης της Σχολής ή του Τμήματος, μετά τον έλεγχο των δικαιολογητικών, εγκρίνεται η εγγραφή των επιτυχόντων-εισαγομένων, μέσα σε προθεσμία είκοσι (20) ημερών, από την λήξη της ημερομηνίας εγγραφής. Η απόφαση εγγραφής ανακοινώνεται από τη Γραμματεία της Σχολής ή του Τμήματος αρμοδίως.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Η απόφαση της Γενικής Συνέλευσης υπόκειται στη διαλυτική αίρεση έγκρισης νομιμότητας της τελευταίας από τη Σύγκλητο του Πανεπιστημίου ή τη Συνέλευση του ΤΕΙ. Εάν η Σύγκλητος του Πανεπιστημίου ή η Συνέλευση του ΤΕΙ κρίνει ότι η εγγραφή δεν πρέπει να πραγματοποιηθεί, λόγω υποβολής ψευδών ή μη νόμιμων δικαιολογητικών και ότι δεν συντρέχουν οι νόμιμες προϋποθέσεις υπαγωγής στην ειδική κατηγορία, τότε δεσμεύεται η Γενική Συνέλευση του Τμήματος να την ανακαλέσει με οριστική απόφαση διαγραφής από τους καταλόγους της Σχολής ή του Τμήματος εισαγωγής. Η απόφαση αυτή κοινοποιείται στους ενδιαφερομένους και στο Υπουργείο Παιδείας για την ανάκληση της απόφασης του Υπουργού Παιδείας και Θρησκευμάτων κύρωσης των πινάκων εισαγωγής υποψηφίων στην Τριτοβάθμια Εκπαίδευση, κατά το μέρος που αφορά τη διαγραφή αυτών και τον αποκλεισμό τους κατά τα επόμενα δύο ακαδημαϊκά έτη από κάθε διαδικασία εισαγωγής από όλα τα Πανεπιστήμια, Τ.Ε.Ι ή Σχολές.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u w:val="single"/>
          <w:lang w:eastAsia="el-GR"/>
        </w:rPr>
        <w:t>ΣΗΜΕΙΩΣΗ</w:t>
      </w:r>
      <w:r w:rsidRPr="00FF5C03">
        <w:rPr>
          <w:rFonts w:ascii="Times New Roman" w:eastAsia="Times New Roman" w:hAnsi="Times New Roman" w:cs="Times New Roman"/>
          <w:sz w:val="24"/>
          <w:szCs w:val="24"/>
          <w:lang w:eastAsia="el-GR"/>
        </w:rPr>
        <w:t>: Τα δικαιολογητικά κατατίθενται από τους ίδιους τους υποψήφιους ή από άλλο εξουσιοδοτημένο από αυτούς πρόσωπο.</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b/>
          <w:bCs/>
          <w:sz w:val="24"/>
          <w:szCs w:val="24"/>
          <w:u w:val="single"/>
          <w:lang w:eastAsia="el-GR"/>
        </w:rPr>
        <w:t>2. ΕΠΙΚΥΡΩΣΗ ΔΙΚΑΙΟΛΟΓΗΤΙΚΩΝ</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Όλα τα δικαιολογητικά που εκδίδονται από ξένη υπηρεσία (σχολείο, άλλη εκπαιδευτική αρχή κ.λπ.) πρέπει να είναι:</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α) Επικυρωμένα πάνω στο πρωτότυπο για τη γνησιότητα της υπογραφής αυτού που τα υπογράφει από ελληνική διπλωματική αρχή στο εξωτερικό ή από διπλωματική αρχή της ξένης χώρας στην Ελλάδα με επικύρωση του Υπουργείου Εξωτερικών της Ελλάδας.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Δικαιολογητικά, πιστοποιητικά σπουδών κ.λπ., που έχουν εκδοθεί από τις χώρες Αγ. Βικέντιος &amp; Γρεναδίνες, Άγιος Μαρίνος, Αζερμπαϊτζάν, Ανδόρα, Αντίγκουα &amp; Μπαρμπούντα, Αργεντινή, Αρμενία, Αυστραλία, Αυστρία, Βανουάτου, Βέλγιο, Βενεζουέλα, Βοσνία και Ερζεγοβίνη, Βουλγαρία, Γαλλία, Γερμανία, Γρενάδα, Δανία, Δομινίκα, Δομινικανή Δημοκρατία, Εκουαδόρ (Ισημερινός), Ελ Σαλβαδόρ, Ελβετία, Εσθονία, Η.Π.Α., Ηνωμένο Βασίλειο </w:t>
      </w:r>
      <w:proofErr w:type="spellStart"/>
      <w:r w:rsidRPr="00FF5C03">
        <w:rPr>
          <w:rFonts w:ascii="Times New Roman" w:eastAsia="Times New Roman" w:hAnsi="Times New Roman" w:cs="Times New Roman"/>
          <w:sz w:val="24"/>
          <w:szCs w:val="24"/>
          <w:lang w:eastAsia="el-GR"/>
        </w:rPr>
        <w:t>Μεγ</w:t>
      </w:r>
      <w:proofErr w:type="spellEnd"/>
      <w:r w:rsidRPr="00FF5C03">
        <w:rPr>
          <w:rFonts w:ascii="Times New Roman" w:eastAsia="Times New Roman" w:hAnsi="Times New Roman" w:cs="Times New Roman"/>
          <w:sz w:val="24"/>
          <w:szCs w:val="24"/>
          <w:lang w:eastAsia="el-GR"/>
        </w:rPr>
        <w:t xml:space="preserve">. Βρετανίας και </w:t>
      </w:r>
      <w:proofErr w:type="spellStart"/>
      <w:r w:rsidRPr="00FF5C03">
        <w:rPr>
          <w:rFonts w:ascii="Times New Roman" w:eastAsia="Times New Roman" w:hAnsi="Times New Roman" w:cs="Times New Roman"/>
          <w:sz w:val="24"/>
          <w:szCs w:val="24"/>
          <w:lang w:eastAsia="el-GR"/>
        </w:rPr>
        <w:t>Βορ</w:t>
      </w:r>
      <w:proofErr w:type="spellEnd"/>
      <w:r w:rsidRPr="00FF5C03">
        <w:rPr>
          <w:rFonts w:ascii="Times New Roman" w:eastAsia="Times New Roman" w:hAnsi="Times New Roman" w:cs="Times New Roman"/>
          <w:sz w:val="24"/>
          <w:szCs w:val="24"/>
          <w:lang w:eastAsia="el-GR"/>
        </w:rPr>
        <w:t xml:space="preserve">. Ιρλανδίας, Ιαπωνία, Ινδία, Ιρλανδία, Ισλανδία, Ισπανία, Ισραήλ, Ιταλία, Καζακστάν, Κίνα (μόνο η διοικητική περιφέρεια του Χονγκ Κονγκ και του Μακάο), Κολομβία, Κορέα, Κόστα Ρίκα, Κροατία, Λεσόθο, Λετονία, Λευκορωσία, Λιβερία, Λιθουανία, Λιχτενστάιν, Λουξεμβούργο, Μαλάουι, Μάλτα, Μαυρίκιος, Μαυροβούνιο, Μεξικό, Μολδαβία, Μονακό, Μπαρμπάντος, Μπαχάμες, </w:t>
      </w:r>
      <w:proofErr w:type="spellStart"/>
      <w:r w:rsidRPr="00FF5C03">
        <w:rPr>
          <w:rFonts w:ascii="Times New Roman" w:eastAsia="Times New Roman" w:hAnsi="Times New Roman" w:cs="Times New Roman"/>
          <w:sz w:val="24"/>
          <w:szCs w:val="24"/>
          <w:lang w:eastAsia="el-GR"/>
        </w:rPr>
        <w:t>Μπελιζέ</w:t>
      </w:r>
      <w:proofErr w:type="spellEnd"/>
      <w:r w:rsidRPr="00FF5C03">
        <w:rPr>
          <w:rFonts w:ascii="Times New Roman" w:eastAsia="Times New Roman" w:hAnsi="Times New Roman" w:cs="Times New Roman"/>
          <w:sz w:val="24"/>
          <w:szCs w:val="24"/>
          <w:lang w:eastAsia="el-GR"/>
        </w:rPr>
        <w:t>, Μποτσουάνα, Μπρουνέι-</w:t>
      </w:r>
      <w:proofErr w:type="spellStart"/>
      <w:r w:rsidRPr="00FF5C03">
        <w:rPr>
          <w:rFonts w:ascii="Times New Roman" w:eastAsia="Times New Roman" w:hAnsi="Times New Roman" w:cs="Times New Roman"/>
          <w:sz w:val="24"/>
          <w:szCs w:val="24"/>
          <w:lang w:eastAsia="el-GR"/>
        </w:rPr>
        <w:t>Νταρουσαλάμ</w:t>
      </w:r>
      <w:proofErr w:type="spellEnd"/>
      <w:r w:rsidRPr="00FF5C03">
        <w:rPr>
          <w:rFonts w:ascii="Times New Roman" w:eastAsia="Times New Roman" w:hAnsi="Times New Roman" w:cs="Times New Roman"/>
          <w:sz w:val="24"/>
          <w:szCs w:val="24"/>
          <w:lang w:eastAsia="el-GR"/>
        </w:rPr>
        <w:t xml:space="preserve">, Ναμίμπια, Νέα Ζηλανδία, Νησιά Κουκ, Νησιά Μάρσαλ, Νιούε, Νορβηγία, Νότιος Αφρική, Ολλανδία, Ομάν, Ονδούρα, Ουγγαρία, Ουκρανία, Παναμάς, Πολωνία, Πορτογαλία, Πράσινο Ακρωτήριο, Πρώην Γιουγκοσλαβική Δημοκρατία της Μακεδονίας, Ρουμανία, Ρωσική Ομοσπονδία, Σαμόα, Σαιντ Κιτς &amp; </w:t>
      </w:r>
      <w:proofErr w:type="spellStart"/>
      <w:r w:rsidRPr="00FF5C03">
        <w:rPr>
          <w:rFonts w:ascii="Times New Roman" w:eastAsia="Times New Roman" w:hAnsi="Times New Roman" w:cs="Times New Roman"/>
          <w:sz w:val="24"/>
          <w:szCs w:val="24"/>
          <w:lang w:eastAsia="el-GR"/>
        </w:rPr>
        <w:t>Νέιβις</w:t>
      </w:r>
      <w:proofErr w:type="spellEnd"/>
      <w:r w:rsidRPr="00FF5C03">
        <w:rPr>
          <w:rFonts w:ascii="Times New Roman" w:eastAsia="Times New Roman" w:hAnsi="Times New Roman" w:cs="Times New Roman"/>
          <w:sz w:val="24"/>
          <w:szCs w:val="24"/>
          <w:lang w:eastAsia="el-GR"/>
        </w:rPr>
        <w:t xml:space="preserve">, Σάντα </w:t>
      </w:r>
      <w:proofErr w:type="spellStart"/>
      <w:r w:rsidRPr="00FF5C03">
        <w:rPr>
          <w:rFonts w:ascii="Times New Roman" w:eastAsia="Times New Roman" w:hAnsi="Times New Roman" w:cs="Times New Roman"/>
          <w:sz w:val="24"/>
          <w:szCs w:val="24"/>
          <w:lang w:eastAsia="el-GR"/>
        </w:rPr>
        <w:t>Λουτσία</w:t>
      </w:r>
      <w:proofErr w:type="spellEnd"/>
      <w:r w:rsidRPr="00FF5C03">
        <w:rPr>
          <w:rFonts w:ascii="Times New Roman" w:eastAsia="Times New Roman" w:hAnsi="Times New Roman" w:cs="Times New Roman"/>
          <w:sz w:val="24"/>
          <w:szCs w:val="24"/>
          <w:lang w:eastAsia="el-GR"/>
        </w:rPr>
        <w:t>, Σάο Τόμε &amp; Πρίνσιπε, Σερβία, Σεϋχέλλες, Σλοβακία, Σλοβενία, Σουαζιλάνδη, Σουηδία, Σουρινάμ, Τόγκα, Τουρκία, Τρινιντάντ &amp; Τομπάγκο, Τσεχία, Φινλανδία, Φίτζι, δε χρειάζεται να έχουν επικυρωθεί για τη γνησιότητά τους από ελληνική διπλωματική αρχή στο εξωτερικό, με την προϋπόθεση, όμως, ότι στα έγγραφα αυτά θα υπάρχει επισημείωση, που προβλέπουν τα άρθρα 3 και 4 της σύμβασης της Χάγης (APOSTILLE) της 5ης Οκτωβρίου 1961 από τις αρμόδιες για το σκοπό αυτό αρχές, που σύμφωνα με τις διατάξεις του άρθρου 6 της ίδιας Σύμβασης, υποχρεώνεται να ορίσει το κάθε συμβαλλόμενο Κράτος.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β) Μεταφρασμένα από την ελληνική διπλωματική αρχή στο εξωτερικό ή από τη Μεταφραστική Υπηρεσία του Υπουργείου Εξωτερικών της Ελλάδας. Επίσης γίνονται δεκτές μεταφράσεις που γίνονται από δικηγόρο που έχει το δικαίωμα μετάφρασης σύμφωνα με τις διατάξεις του άρθρου 53 του Ν.Δ. 3026/1954.</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γ) </w:t>
      </w:r>
      <w:r w:rsidRPr="00FF5C03">
        <w:rPr>
          <w:rFonts w:ascii="Times New Roman" w:eastAsia="Times New Roman" w:hAnsi="Times New Roman" w:cs="Times New Roman"/>
          <w:b/>
          <w:bCs/>
          <w:sz w:val="24"/>
          <w:szCs w:val="24"/>
          <w:lang w:eastAsia="el-GR"/>
        </w:rPr>
        <w:t>ΚΥΠΡΟΣ</w:t>
      </w:r>
      <w:r w:rsidRPr="00FF5C03">
        <w:rPr>
          <w:rFonts w:ascii="Times New Roman" w:eastAsia="Times New Roman" w:hAnsi="Times New Roman" w:cs="Times New Roman"/>
          <w:sz w:val="24"/>
          <w:szCs w:val="24"/>
          <w:lang w:eastAsia="el-GR"/>
        </w:rPr>
        <w:t>: Όσον αφορά τη χώρα μας, είναι ελεύθερα περαιτέρω επικύρωσης α. τα δημόσια έγγραφά της και β. τα ιδιωτικά επικυρωθέντα από τις δημόσιες αρχές της Κύπρου.</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b/>
          <w:bCs/>
          <w:sz w:val="24"/>
          <w:szCs w:val="24"/>
          <w:u w:val="single"/>
          <w:lang w:eastAsia="el-GR"/>
        </w:rPr>
        <w:t>3. ΕΠΙΣΗΜΑΝΣΕΙΣ</w:t>
      </w:r>
    </w:p>
    <w:p w:rsidR="00FF5C03" w:rsidRPr="00FF5C03" w:rsidRDefault="00FF5C03" w:rsidP="00FF5C03">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Οι απόφοιτοι ελληνικού σχολείου που λειτουργεί στην Ελλάδα δεν έχουν δικαίωμα εισαγωγής στην Τριτοβάθμια Εκπαίδευση με τις διατάξεις αυτές (Φ.151/41977/Β6/6.04.2011 ΦΕΚ 832Β/12.05.2011).</w:t>
      </w:r>
    </w:p>
    <w:p w:rsidR="00FF5C03" w:rsidRPr="00FF5C03" w:rsidRDefault="00FF5C03" w:rsidP="00FF5C03">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Δεν γίνονται δεκτοί οι τίτλοι Δευτεροβάθμιας Εκπαίδευσης του εξωτερικού που έχουν αποκτηθεί </w:t>
      </w:r>
      <w:proofErr w:type="spellStart"/>
      <w:r w:rsidRPr="00FF5C03">
        <w:rPr>
          <w:rFonts w:ascii="Times New Roman" w:eastAsia="Times New Roman" w:hAnsi="Times New Roman" w:cs="Times New Roman"/>
          <w:sz w:val="24"/>
          <w:szCs w:val="24"/>
          <w:lang w:eastAsia="el-GR"/>
        </w:rPr>
        <w:t>δι</w:t>
      </w:r>
      <w:proofErr w:type="spellEnd"/>
      <w:r w:rsidRPr="00FF5C03">
        <w:rPr>
          <w:rFonts w:ascii="Times New Roman" w:eastAsia="Times New Roman" w:hAnsi="Times New Roman" w:cs="Times New Roman"/>
          <w:sz w:val="24"/>
          <w:szCs w:val="24"/>
          <w:lang w:eastAsia="el-GR"/>
        </w:rPr>
        <w:t>’ αλληλογραφίας.</w:t>
      </w:r>
    </w:p>
    <w:p w:rsidR="00FF5C03" w:rsidRPr="00FF5C03" w:rsidRDefault="00FF5C03" w:rsidP="00FF5C03">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Στις περιπτώσεις πολιτικών προσφύγων που δεν διαθέτουν όλα τα απαραίτητα δικαιολογητικά είναι αναγκαία η επικοινωνία με το Ελληνικό Συμβούλιο για τους Πρόσφυγες (</w:t>
      </w:r>
      <w:proofErr w:type="spellStart"/>
      <w:r w:rsidRPr="00FF5C03">
        <w:rPr>
          <w:rFonts w:ascii="Times New Roman" w:eastAsia="Times New Roman" w:hAnsi="Times New Roman" w:cs="Times New Roman"/>
          <w:sz w:val="24"/>
          <w:szCs w:val="24"/>
          <w:lang w:eastAsia="el-GR"/>
        </w:rPr>
        <w:t>τηλ</w:t>
      </w:r>
      <w:proofErr w:type="spellEnd"/>
      <w:r w:rsidRPr="00FF5C03">
        <w:rPr>
          <w:rFonts w:ascii="Times New Roman" w:eastAsia="Times New Roman" w:hAnsi="Times New Roman" w:cs="Times New Roman"/>
          <w:sz w:val="24"/>
          <w:szCs w:val="24"/>
          <w:lang w:eastAsia="el-GR"/>
        </w:rPr>
        <w:t>. 210-3800990)</w:t>
      </w:r>
    </w:p>
    <w:p w:rsidR="00FF5C03" w:rsidRPr="00FF5C03" w:rsidRDefault="00FF5C03" w:rsidP="00FF5C0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FF5C03">
        <w:rPr>
          <w:rFonts w:ascii="Times New Roman" w:eastAsia="Times New Roman" w:hAnsi="Times New Roman" w:cs="Times New Roman"/>
          <w:b/>
          <w:bCs/>
          <w:sz w:val="27"/>
          <w:szCs w:val="27"/>
          <w:lang w:eastAsia="el-GR"/>
        </w:rPr>
        <w:t>ΚΕΦΑΛΑΙΟ Δ</w:t>
      </w:r>
      <w:r w:rsidRPr="00FF5C03">
        <w:rPr>
          <w:rFonts w:ascii="Times New Roman" w:eastAsia="Times New Roman" w:hAnsi="Times New Roman" w:cs="Times New Roman"/>
          <w:b/>
          <w:bCs/>
          <w:sz w:val="27"/>
          <w:szCs w:val="27"/>
          <w:lang w:eastAsia="el-GR"/>
        </w:rPr>
        <w:br/>
        <w:t xml:space="preserve">ΕΠΙΤΥΧΟΝΤΕΣ ΑΠΟ ΓΕΛ ή ΕΠΑΛ ΜΕ </w:t>
      </w:r>
      <w:r w:rsidRPr="00FF5C03">
        <w:rPr>
          <w:rFonts w:ascii="Times New Roman" w:eastAsia="Times New Roman" w:hAnsi="Times New Roman" w:cs="Times New Roman"/>
          <w:b/>
          <w:bCs/>
          <w:sz w:val="27"/>
          <w:szCs w:val="27"/>
          <w:u w:val="single"/>
          <w:lang w:eastAsia="el-GR"/>
        </w:rPr>
        <w:t>ΔΙΑΚΡΙΣΗ ΣΕ ΕΠΙΣΤΗΜΟΝΙΚΕΣ ΟΛΥΜΠΙΑΔΕΣ</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Στην ίδια προθεσμία υποβάλλουν αίτηση για εγγραφή μαζί με τα σχετικά δικαιολογητικά στα </w:t>
      </w:r>
      <w:r w:rsidRPr="00FF5C03">
        <w:rPr>
          <w:rFonts w:ascii="Times New Roman" w:eastAsia="Times New Roman" w:hAnsi="Times New Roman" w:cs="Times New Roman"/>
          <w:b/>
          <w:bCs/>
          <w:sz w:val="24"/>
          <w:szCs w:val="24"/>
          <w:u w:val="single"/>
          <w:lang w:eastAsia="el-GR"/>
        </w:rPr>
        <w:t>Πανεπιστημιακά Τμήματα</w:t>
      </w:r>
      <w:r w:rsidRPr="00FF5C03">
        <w:rPr>
          <w:rFonts w:ascii="Times New Roman" w:eastAsia="Times New Roman" w:hAnsi="Times New Roman" w:cs="Times New Roman"/>
          <w:sz w:val="24"/>
          <w:szCs w:val="24"/>
          <w:lang w:eastAsia="el-GR"/>
        </w:rPr>
        <w:t xml:space="preserve"> οι </w:t>
      </w:r>
      <w:r w:rsidRPr="00FF5C03">
        <w:rPr>
          <w:rFonts w:ascii="Times New Roman" w:eastAsia="Times New Roman" w:hAnsi="Times New Roman" w:cs="Times New Roman"/>
          <w:sz w:val="24"/>
          <w:szCs w:val="24"/>
          <w:u w:val="single"/>
          <w:lang w:eastAsia="el-GR"/>
        </w:rPr>
        <w:t>απόφοιτοι Γενικού Λυκείου</w:t>
      </w:r>
      <w:r w:rsidRPr="00FF5C03">
        <w:rPr>
          <w:rFonts w:ascii="Times New Roman" w:eastAsia="Times New Roman" w:hAnsi="Times New Roman" w:cs="Times New Roman"/>
          <w:sz w:val="24"/>
          <w:szCs w:val="24"/>
          <w:lang w:eastAsia="el-GR"/>
        </w:rPr>
        <w:t xml:space="preserve">, οι οποίοι διακρίθηκαν στη </w:t>
      </w:r>
      <w:r w:rsidRPr="00FF5C03">
        <w:rPr>
          <w:rFonts w:ascii="Times New Roman" w:eastAsia="Times New Roman" w:hAnsi="Times New Roman" w:cs="Times New Roman"/>
          <w:b/>
          <w:bCs/>
          <w:sz w:val="24"/>
          <w:szCs w:val="24"/>
          <w:lang w:eastAsia="el-GR"/>
        </w:rPr>
        <w:t xml:space="preserve">Βαλκανική ή τη Διεθνή Ολυμπιάδα Μαθηματικών, Πληροφορικής, Φυσικής, Χημείας ή Βιολογίας ή στον </w:t>
      </w:r>
      <w:proofErr w:type="spellStart"/>
      <w:r w:rsidRPr="00FF5C03">
        <w:rPr>
          <w:rFonts w:ascii="Times New Roman" w:eastAsia="Times New Roman" w:hAnsi="Times New Roman" w:cs="Times New Roman"/>
          <w:b/>
          <w:bCs/>
          <w:sz w:val="24"/>
          <w:szCs w:val="24"/>
          <w:lang w:eastAsia="el-GR"/>
        </w:rPr>
        <w:t>Ευρωπαικό</w:t>
      </w:r>
      <w:proofErr w:type="spellEnd"/>
      <w:r w:rsidRPr="00FF5C03">
        <w:rPr>
          <w:rFonts w:ascii="Times New Roman" w:eastAsia="Times New Roman" w:hAnsi="Times New Roman" w:cs="Times New Roman"/>
          <w:b/>
          <w:bCs/>
          <w:sz w:val="24"/>
          <w:szCs w:val="24"/>
          <w:lang w:eastAsia="el-GR"/>
        </w:rPr>
        <w:t xml:space="preserve"> Διαγωνισμό για νέους επιστήμονες</w:t>
      </w:r>
      <w:r w:rsidRPr="00FF5C03">
        <w:rPr>
          <w:rFonts w:ascii="Times New Roman" w:eastAsia="Times New Roman" w:hAnsi="Times New Roman" w:cs="Times New Roman"/>
          <w:sz w:val="24"/>
          <w:szCs w:val="24"/>
          <w:lang w:eastAsia="el-GR"/>
        </w:rPr>
        <w:t xml:space="preserve"> και </w:t>
      </w:r>
      <w:r w:rsidRPr="00FF5C03">
        <w:rPr>
          <w:rFonts w:ascii="Times New Roman" w:eastAsia="Times New Roman" w:hAnsi="Times New Roman" w:cs="Times New Roman"/>
          <w:b/>
          <w:bCs/>
          <w:sz w:val="24"/>
          <w:szCs w:val="24"/>
          <w:u w:val="single"/>
          <w:lang w:eastAsia="el-GR"/>
        </w:rPr>
        <w:t xml:space="preserve">στα ΤΕΙ </w:t>
      </w:r>
      <w:r w:rsidRPr="00FF5C03">
        <w:rPr>
          <w:rFonts w:ascii="Times New Roman" w:eastAsia="Times New Roman" w:hAnsi="Times New Roman" w:cs="Times New Roman"/>
          <w:sz w:val="24"/>
          <w:szCs w:val="24"/>
          <w:lang w:eastAsia="el-GR"/>
        </w:rPr>
        <w:t xml:space="preserve">οι </w:t>
      </w:r>
      <w:r w:rsidRPr="00FF5C03">
        <w:rPr>
          <w:rFonts w:ascii="Times New Roman" w:eastAsia="Times New Roman" w:hAnsi="Times New Roman" w:cs="Times New Roman"/>
          <w:sz w:val="24"/>
          <w:szCs w:val="24"/>
          <w:u w:val="single"/>
          <w:lang w:eastAsia="el-GR"/>
        </w:rPr>
        <w:t>κάτοχοι απολυτηρίου ΕΠΑΛ-Α</w:t>
      </w:r>
      <w:r w:rsidRPr="00FF5C03">
        <w:rPr>
          <w:rFonts w:ascii="Times New Roman" w:eastAsia="Times New Roman" w:hAnsi="Times New Roman" w:cs="Times New Roman"/>
          <w:sz w:val="24"/>
          <w:szCs w:val="24"/>
          <w:lang w:eastAsia="el-GR"/>
        </w:rPr>
        <w:t xml:space="preserve">΄, οι οποίοι διακρίθηκαν στη </w:t>
      </w:r>
      <w:r w:rsidRPr="00FF5C03">
        <w:rPr>
          <w:rFonts w:ascii="Times New Roman" w:eastAsia="Times New Roman" w:hAnsi="Times New Roman" w:cs="Times New Roman"/>
          <w:b/>
          <w:bCs/>
          <w:sz w:val="24"/>
          <w:szCs w:val="24"/>
          <w:lang w:eastAsia="el-GR"/>
        </w:rPr>
        <w:t xml:space="preserve">Βαλκανική ή τη Διεθνή Ολυμπιάδα Πληροφορικής </w:t>
      </w:r>
      <w:r w:rsidRPr="00FF5C03">
        <w:rPr>
          <w:rFonts w:ascii="Times New Roman" w:eastAsia="Times New Roman" w:hAnsi="Times New Roman" w:cs="Times New Roman"/>
          <w:sz w:val="24"/>
          <w:szCs w:val="24"/>
          <w:lang w:eastAsia="el-GR"/>
        </w:rPr>
        <w:t xml:space="preserve">και τους έχει απονεμηθεί πρώτο, δεύτερο ή τρίτο βραβείο (χρυσό, αργυρό ή χάλκινο μετάλλιο ή ειδική διάκριση, αν πρόκειται για τον </w:t>
      </w:r>
      <w:proofErr w:type="spellStart"/>
      <w:r w:rsidRPr="00FF5C03">
        <w:rPr>
          <w:rFonts w:ascii="Times New Roman" w:eastAsia="Times New Roman" w:hAnsi="Times New Roman" w:cs="Times New Roman"/>
          <w:sz w:val="24"/>
          <w:szCs w:val="24"/>
          <w:lang w:eastAsia="el-GR"/>
        </w:rPr>
        <w:t>Ευρωπαικό</w:t>
      </w:r>
      <w:proofErr w:type="spellEnd"/>
      <w:r w:rsidRPr="00FF5C03">
        <w:rPr>
          <w:rFonts w:ascii="Times New Roman" w:eastAsia="Times New Roman" w:hAnsi="Times New Roman" w:cs="Times New Roman"/>
          <w:sz w:val="24"/>
          <w:szCs w:val="24"/>
          <w:lang w:eastAsia="el-GR"/>
        </w:rPr>
        <w:t xml:space="preserve"> Διαγωνισμό για νέους επιστήμονες) (Φ.151/20049/Β6/20-2-2007 /ΦΕΚ272Β΄Υ.Α.). Τα σχετικά δικαιολογητικά είναι:</w:t>
      </w:r>
    </w:p>
    <w:p w:rsidR="00FF5C03" w:rsidRPr="00FF5C03" w:rsidRDefault="00FF5C03" w:rsidP="00FF5C03">
      <w:pPr>
        <w:spacing w:before="100" w:beforeAutospacing="1" w:after="100" w:afterAutospacing="1" w:line="240" w:lineRule="auto"/>
        <w:ind w:left="543"/>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Αίτηση για εγγραφή.</w:t>
      </w:r>
    </w:p>
    <w:p w:rsidR="00FF5C03" w:rsidRPr="00FF5C03" w:rsidRDefault="00FF5C03" w:rsidP="00FF5C03">
      <w:pPr>
        <w:spacing w:before="100" w:beforeAutospacing="1" w:after="100" w:afterAutospacing="1" w:line="240" w:lineRule="auto"/>
        <w:ind w:left="543"/>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Τίτλο απόλυσης Γενικού Λυκείου ή απολυτήριο ΕΠΑ.Λ- Α΄ ή επικυρωμένο αντίγραφό του.</w:t>
      </w:r>
    </w:p>
    <w:p w:rsidR="00FF5C03" w:rsidRPr="00FF5C03" w:rsidRDefault="00FF5C03" w:rsidP="00FF5C03">
      <w:pPr>
        <w:spacing w:before="100" w:beforeAutospacing="1" w:after="100" w:afterAutospacing="1" w:line="240" w:lineRule="auto"/>
        <w:ind w:left="543"/>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-Τέσσερις (4) φωτογραφίες τύπου αστυνομικής ταυτότητας.</w:t>
      </w:r>
    </w:p>
    <w:p w:rsidR="00FF5C03" w:rsidRPr="00FF5C03" w:rsidRDefault="00FF5C03" w:rsidP="00FF5C03">
      <w:pPr>
        <w:spacing w:before="100" w:beforeAutospacing="1" w:after="100" w:afterAutospacing="1" w:line="240" w:lineRule="auto"/>
        <w:ind w:left="543"/>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xml:space="preserve">- Βεβαίωση της Ελληνικής Μαθηματικής Εταιρείας, της Ελληνικής Εταιρείας Επιστημόνων και Επαγγελματιών Πληροφορικής και Επικοινωνιών, της Ένωσης Ελλήνων Φυσικών ή Χημικών, της Πανελλήνιας Ένωσης </w:t>
      </w:r>
      <w:proofErr w:type="spellStart"/>
      <w:r w:rsidRPr="00FF5C03">
        <w:rPr>
          <w:rFonts w:ascii="Times New Roman" w:eastAsia="Times New Roman" w:hAnsi="Times New Roman" w:cs="Times New Roman"/>
          <w:sz w:val="24"/>
          <w:szCs w:val="24"/>
          <w:lang w:eastAsia="el-GR"/>
        </w:rPr>
        <w:t>Βιοεπιστημόνων</w:t>
      </w:r>
      <w:proofErr w:type="spellEnd"/>
      <w:r w:rsidRPr="00FF5C03">
        <w:rPr>
          <w:rFonts w:ascii="Times New Roman" w:eastAsia="Times New Roman" w:hAnsi="Times New Roman" w:cs="Times New Roman"/>
          <w:sz w:val="24"/>
          <w:szCs w:val="24"/>
          <w:lang w:eastAsia="el-GR"/>
        </w:rPr>
        <w:t>, από την οποία να προκύπτει η βράβευσή τους και το βραβείο που τους απονεμήθηκε.</w:t>
      </w:r>
    </w:p>
    <w:p w:rsidR="00FF5C03" w:rsidRPr="00FF5C03" w:rsidRDefault="00FF5C03" w:rsidP="00FF5C03">
      <w:pPr>
        <w:spacing w:before="100" w:beforeAutospacing="1" w:after="100" w:afterAutospacing="1" w:line="240" w:lineRule="auto"/>
        <w:ind w:left="543"/>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Βεβαίωση της Δ/</w:t>
      </w:r>
      <w:proofErr w:type="spellStart"/>
      <w:r w:rsidRPr="00FF5C03">
        <w:rPr>
          <w:rFonts w:ascii="Times New Roman" w:eastAsia="Times New Roman" w:hAnsi="Times New Roman" w:cs="Times New Roman"/>
          <w:sz w:val="24"/>
          <w:szCs w:val="24"/>
          <w:lang w:eastAsia="el-GR"/>
        </w:rPr>
        <w:t>νσης</w:t>
      </w:r>
      <w:proofErr w:type="spellEnd"/>
      <w:r w:rsidRPr="00FF5C03">
        <w:rPr>
          <w:rFonts w:ascii="Times New Roman" w:eastAsia="Times New Roman" w:hAnsi="Times New Roman" w:cs="Times New Roman"/>
          <w:sz w:val="24"/>
          <w:szCs w:val="24"/>
          <w:lang w:eastAsia="el-GR"/>
        </w:rPr>
        <w:t xml:space="preserve"> Οργάνωσης και Διεξαγωγής Εξετάσεων του Υπουργείου Παιδείας, από την οποία να προκύπτει ότι το μάθημα στο οποίο διακρίθηκαν και τα μαθήματα αυξημένης βαρύτητας που λαμβάνονται υπόψη για την εισαγωγή στο συγκεκριμένο Τμήμα ανήκουν στα μαθήματα της κατεύθυνσης που παρακολούθησαν στο Λύκειο οι υποψήφιοι, αν πρόκειται για αποφοίτους ΓΕΛ ή</w:t>
      </w:r>
    </w:p>
    <w:p w:rsidR="00FF5C03" w:rsidRPr="00FF5C03" w:rsidRDefault="00FF5C03" w:rsidP="00FF5C03">
      <w:pPr>
        <w:spacing w:before="100" w:beforeAutospacing="1" w:after="100" w:afterAutospacing="1" w:line="240" w:lineRule="auto"/>
        <w:ind w:left="543"/>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 Βεβαίωση της Δ/</w:t>
      </w:r>
      <w:proofErr w:type="spellStart"/>
      <w:r w:rsidRPr="00FF5C03">
        <w:rPr>
          <w:rFonts w:ascii="Times New Roman" w:eastAsia="Times New Roman" w:hAnsi="Times New Roman" w:cs="Times New Roman"/>
          <w:sz w:val="24"/>
          <w:szCs w:val="24"/>
          <w:lang w:eastAsia="el-GR"/>
        </w:rPr>
        <w:t>νσης</w:t>
      </w:r>
      <w:proofErr w:type="spellEnd"/>
      <w:r w:rsidRPr="00FF5C03">
        <w:rPr>
          <w:rFonts w:ascii="Times New Roman" w:eastAsia="Times New Roman" w:hAnsi="Times New Roman" w:cs="Times New Roman"/>
          <w:sz w:val="24"/>
          <w:szCs w:val="24"/>
          <w:lang w:eastAsia="el-GR"/>
        </w:rPr>
        <w:t xml:space="preserve"> Οργάνωσης και Διεξαγωγής Εξετάσεων του Υπουργείου </w:t>
      </w:r>
      <w:proofErr w:type="spellStart"/>
      <w:r w:rsidRPr="00FF5C03">
        <w:rPr>
          <w:rFonts w:ascii="Times New Roman" w:eastAsia="Times New Roman" w:hAnsi="Times New Roman" w:cs="Times New Roman"/>
          <w:sz w:val="24"/>
          <w:szCs w:val="24"/>
          <w:lang w:eastAsia="el-GR"/>
        </w:rPr>
        <w:t>ΠαιδείαςΠΑΙΘΠΑ</w:t>
      </w:r>
      <w:proofErr w:type="spellEnd"/>
      <w:r w:rsidRPr="00FF5C03">
        <w:rPr>
          <w:rFonts w:ascii="Times New Roman" w:eastAsia="Times New Roman" w:hAnsi="Times New Roman" w:cs="Times New Roman"/>
          <w:sz w:val="24"/>
          <w:szCs w:val="24"/>
          <w:lang w:eastAsia="el-GR"/>
        </w:rPr>
        <w:t>, από την οποία να προκύπτει ότι το μάθημα στο οποίο διακρίθηκαν είναι συναφές με το μάθημα ειδικότητας στο οποίο εξετάζονται οι κάτοχοι απολυτηρίου ΕΠΑΛ (ΟΜΑΔΑ Α΄) για την εισαγωγή τους στο συγκεκριμένο Τμήμα ΤΕΙ, αν πρόκειται για κατόχους απολυτηρίου ΕΠΑΛ-Α.</w:t>
      </w:r>
    </w:p>
    <w:p w:rsidR="00FF5C03" w:rsidRPr="00FF5C03" w:rsidRDefault="00FF5C03" w:rsidP="00FF5C03">
      <w:pPr>
        <w:spacing w:before="100" w:beforeAutospacing="1" w:after="100" w:afterAutospacing="1" w:line="240" w:lineRule="auto"/>
        <w:rPr>
          <w:rFonts w:ascii="Times New Roman" w:eastAsia="Times New Roman" w:hAnsi="Times New Roman" w:cs="Times New Roman"/>
          <w:sz w:val="24"/>
          <w:szCs w:val="24"/>
          <w:lang w:eastAsia="el-GR"/>
        </w:rPr>
      </w:pPr>
      <w:r w:rsidRPr="00FF5C03">
        <w:rPr>
          <w:rFonts w:ascii="Times New Roman" w:eastAsia="Times New Roman" w:hAnsi="Times New Roman" w:cs="Times New Roman"/>
          <w:sz w:val="24"/>
          <w:szCs w:val="24"/>
          <w:lang w:eastAsia="el-GR"/>
        </w:rPr>
        <w:t>Αντίστοιχα δικαιολογητικά υποβάλλονται από τους αποφοίτους ΕΠΑΛ (ΟΜΑΔΑ Β΄) που έχουν διακριθεί στη Βαλκανική ή τη Διεθνή Ολυμπιάδα Μαθηματικών, Φυσικής  ή Βιολογίας.</w:t>
      </w:r>
    </w:p>
    <w:p w:rsidR="00EA6497" w:rsidRDefault="00EA6497"/>
    <w:sectPr w:rsidR="00EA6497" w:rsidSect="00EA64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165"/>
    <w:multiLevelType w:val="multilevel"/>
    <w:tmpl w:val="04069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07F4D"/>
    <w:multiLevelType w:val="multilevel"/>
    <w:tmpl w:val="2424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A0EF2"/>
    <w:multiLevelType w:val="multilevel"/>
    <w:tmpl w:val="0818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360490"/>
    <w:multiLevelType w:val="multilevel"/>
    <w:tmpl w:val="54DC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F5C03"/>
    <w:rsid w:val="00EA6497"/>
    <w:rsid w:val="00FF5C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497"/>
  </w:style>
  <w:style w:type="paragraph" w:styleId="1">
    <w:name w:val="heading 1"/>
    <w:basedOn w:val="a"/>
    <w:link w:val="1Char"/>
    <w:uiPriority w:val="9"/>
    <w:qFormat/>
    <w:rsid w:val="00FF5C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FF5C0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FF5C03"/>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F5C03"/>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FF5C03"/>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FF5C03"/>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FF5C0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F5C03"/>
    <w:rPr>
      <w:b/>
      <w:bCs/>
    </w:rPr>
  </w:style>
  <w:style w:type="character" w:styleId="-">
    <w:name w:val="Hyperlink"/>
    <w:basedOn w:val="a0"/>
    <w:uiPriority w:val="99"/>
    <w:semiHidden/>
    <w:unhideWhenUsed/>
    <w:rsid w:val="00FF5C03"/>
    <w:rPr>
      <w:color w:val="0000FF"/>
      <w:u w:val="single"/>
    </w:rPr>
  </w:style>
</w:styles>
</file>

<file path=word/webSettings.xml><?xml version="1.0" encoding="utf-8"?>
<w:webSettings xmlns:r="http://schemas.openxmlformats.org/officeDocument/2006/relationships" xmlns:w="http://schemas.openxmlformats.org/wordprocessingml/2006/main">
  <w:divs>
    <w:div w:id="780683705">
      <w:bodyDiv w:val="1"/>
      <w:marLeft w:val="0"/>
      <w:marRight w:val="0"/>
      <w:marTop w:val="0"/>
      <w:marBottom w:val="0"/>
      <w:divBdr>
        <w:top w:val="none" w:sz="0" w:space="0" w:color="auto"/>
        <w:left w:val="none" w:sz="0" w:space="0" w:color="auto"/>
        <w:bottom w:val="none" w:sz="0" w:space="0" w:color="auto"/>
        <w:right w:val="none" w:sz="0" w:space="0" w:color="auto"/>
      </w:divBdr>
      <w:divsChild>
        <w:div w:id="48254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klimaka.gr/nomothesia/fek/1303-fek-272-2007-prosvasi-eidikes-katigories-tritovathmia-ekpaideys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klimaka.gr/nomothesia/fek/1411-fek-373-2009-prosvash-apofoitwn-epal-tritovathmia-ekpaideysh.html" TargetMode="External"/><Relationship Id="rId5" Type="http://schemas.openxmlformats.org/officeDocument/2006/relationships/hyperlink" Target="http://edu.klimaka.gr/leitoyrgia-sxoleivn/lykeio/1637-prosvash-apofoitwn-lykeiou-sthn-tritovathmia-ekpaidevsh.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2738</Words>
  <Characters>14788</Characters>
  <Application>Microsoft Office Word</Application>
  <DocSecurity>0</DocSecurity>
  <Lines>123</Lines>
  <Paragraphs>34</Paragraphs>
  <ScaleCrop>false</ScaleCrop>
  <Company/>
  <LinksUpToDate>false</LinksUpToDate>
  <CharactersWithSpaces>17492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dc:creator>
  <cp:keywords/>
  <dc:description/>
  <cp:lastModifiedBy>MPC</cp:lastModifiedBy>
  <cp:revision>1</cp:revision>
  <dcterms:created xsi:type="dcterms:W3CDTF">2014-09-10T07:09:00Z</dcterms:created>
  <dcterms:modified xsi:type="dcterms:W3CDTF">2014-09-10T07:10:00Z</dcterms:modified>
</cp:coreProperties>
</file>